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370B" w14:textId="2D7E52EE"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2090548D" w14:textId="77777777" w:rsidR="003E3816" w:rsidRPr="00F71E06" w:rsidRDefault="001A5D88" w:rsidP="005E5BB8">
      <w:pPr>
        <w:pStyle w:val="Subtitle"/>
        <w:spacing w:after="0" w:line="240" w:lineRule="auto"/>
        <w:rPr>
          <w:rFonts w:ascii="Franklin Gothic Book" w:hAnsi="Franklin Gothic Book"/>
          <w:sz w:val="28"/>
          <w:szCs w:val="32"/>
        </w:rPr>
      </w:pPr>
      <w:r>
        <w:rPr>
          <w:sz w:val="28"/>
          <w:szCs w:val="32"/>
          <w:lang w:val="vi"/>
        </w:rPr>
        <w:t>Ngày 5 tháng</w:t>
      </w:r>
      <w:r w:rsidR="008F7A0F" w:rsidRPr="00F71E06">
        <w:rPr>
          <w:sz w:val="28"/>
          <w:szCs w:val="32"/>
          <w:lang w:val="vi"/>
        </w:rPr>
        <w:t xml:space="preserve">10 năm 2021 | 3:30 chiều đến 5:00 chiều | RSC </w:t>
      </w:r>
      <w:r>
        <w:rPr>
          <w:lang w:val="vi"/>
        </w:rPr>
        <w:t xml:space="preserve"> </w:t>
      </w:r>
      <w:r w:rsidR="00565756">
        <w:rPr>
          <w:sz w:val="28"/>
          <w:szCs w:val="32"/>
          <w:lang w:val="vi"/>
        </w:rPr>
        <w:t>142</w:t>
      </w:r>
      <w:r w:rsidR="00F71E06" w:rsidRPr="00F71E06">
        <w:rPr>
          <w:sz w:val="28"/>
          <w:szCs w:val="32"/>
          <w:lang w:val="vi"/>
        </w:rPr>
        <w:t>/Zoom</w:t>
      </w:r>
    </w:p>
    <w:p w14:paraId="5C085780" w14:textId="77777777" w:rsidR="00D84A57" w:rsidRDefault="00D84A57" w:rsidP="005E5BB8">
      <w:pPr>
        <w:spacing w:after="0" w:line="240" w:lineRule="auto"/>
        <w:rPr>
          <w:rFonts w:ascii="Franklin Gothic Book" w:hAnsi="Franklin Gothic Book"/>
        </w:rPr>
      </w:pPr>
    </w:p>
    <w:p w14:paraId="47119EC5" w14:textId="34ED7389"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14761761" w14:textId="21BA85C3" w:rsidR="00BA766B" w:rsidRDefault="00BA766B" w:rsidP="00BA766B">
      <w:pPr>
        <w:pStyle w:val="ListParagraph"/>
        <w:numPr>
          <w:ilvl w:val="1"/>
          <w:numId w:val="13"/>
        </w:numPr>
        <w:rPr>
          <w:rFonts w:ascii="Franklin Gothic Book" w:hAnsi="Franklin Gothic Book"/>
          <w:b/>
          <w:sz w:val="24"/>
          <w:szCs w:val="20"/>
        </w:rPr>
      </w:pPr>
      <w:r w:rsidRPr="00BA766B">
        <w:rPr>
          <w:bCs/>
          <w:sz w:val="24"/>
          <w:szCs w:val="20"/>
          <w:lang w:val="vi"/>
        </w:rPr>
        <w:t>Tham</w:t>
      </w:r>
      <w:r>
        <w:rPr>
          <w:b/>
          <w:sz w:val="24"/>
          <w:szCs w:val="20"/>
          <w:lang w:val="vi"/>
        </w:rPr>
        <w:t xml:space="preserve">dự: </w:t>
      </w:r>
      <w:r>
        <w:rPr>
          <w:lang w:val="vi"/>
        </w:rPr>
        <w:t xml:space="preserve"> </w:t>
      </w:r>
      <w:r>
        <w:rPr>
          <w:bCs/>
          <w:sz w:val="24"/>
          <w:szCs w:val="20"/>
          <w:lang w:val="vi"/>
        </w:rPr>
        <w:t>Gabriel Fonseca, Kayla Jasso, Denise Gimlin, Kennedy Rogers, Angela Linder, Randy Sessions, Amy Belden, Aswini Kona Ravi, Rachel Tuck, Erin Shields, Jason Bosch, Katie Austin, Matt Houston, Carrie Henderson, Ali Levine, Marissa Kouns, Kendra Nguyễn, Jessica Walles, Angela Aubrey, Gretchen Holthaus, Jessica Pierpoint, Lisa Wood, Quang Nguyễn,</w:t>
      </w:r>
      <w:r w:rsidR="00A81A1C">
        <w:rPr>
          <w:bCs/>
          <w:sz w:val="24"/>
          <w:szCs w:val="20"/>
          <w:lang w:val="vi"/>
        </w:rPr>
        <w:t>Moore,</w:t>
      </w:r>
      <w:r w:rsidR="00053323">
        <w:rPr>
          <w:bCs/>
          <w:sz w:val="24"/>
          <w:szCs w:val="20"/>
          <w:lang w:val="vi"/>
        </w:rPr>
        <w:t>Ellen Abbey,</w:t>
      </w:r>
    </w:p>
    <w:p w14:paraId="0A04BA2B"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Hoạt động quản trị chung</w:t>
      </w:r>
    </w:p>
    <w:p w14:paraId="7266CBD9" w14:textId="08FA2BF5" w:rsidR="00A07409" w:rsidRPr="00EA0629" w:rsidRDefault="00B14E92" w:rsidP="00685988">
      <w:pPr>
        <w:pStyle w:val="ListParagraph"/>
        <w:numPr>
          <w:ilvl w:val="1"/>
          <w:numId w:val="13"/>
        </w:numPr>
        <w:rPr>
          <w:rFonts w:ascii="Franklin Gothic Book" w:hAnsi="Franklin Gothic Book"/>
          <w:sz w:val="24"/>
          <w:szCs w:val="20"/>
        </w:rPr>
      </w:pPr>
      <w:r w:rsidRPr="00A07409">
        <w:rPr>
          <w:sz w:val="24"/>
          <w:szCs w:val="20"/>
          <w:lang w:val="vi"/>
        </w:rPr>
        <w:t>Cuộc họp tái tích hợp</w:t>
      </w:r>
      <w:r w:rsidR="00A07409">
        <w:rPr>
          <w:sz w:val="24"/>
          <w:szCs w:val="20"/>
          <w:lang w:val="vi"/>
        </w:rPr>
        <w:t xml:space="preserve"> + </w:t>
      </w:r>
      <w:r>
        <w:rPr>
          <w:lang w:val="vi"/>
        </w:rPr>
        <w:t xml:space="preserve"> </w:t>
      </w:r>
      <w:r w:rsidRPr="00A07409">
        <w:rPr>
          <w:bCs/>
          <w:sz w:val="24"/>
          <w:szCs w:val="20"/>
          <w:lang w:val="vi"/>
        </w:rPr>
        <w:t>Nhóm hoạt động COVID</w:t>
      </w:r>
    </w:p>
    <w:p w14:paraId="007510D4" w14:textId="4C069EDF" w:rsidR="00EA0629" w:rsidRPr="00EA0629" w:rsidRDefault="00EA0629" w:rsidP="00EA0629">
      <w:pPr>
        <w:pStyle w:val="ListParagraph"/>
        <w:numPr>
          <w:ilvl w:val="2"/>
          <w:numId w:val="13"/>
        </w:numPr>
        <w:rPr>
          <w:rFonts w:ascii="Franklin Gothic Book" w:hAnsi="Franklin Gothic Book"/>
          <w:sz w:val="24"/>
          <w:szCs w:val="20"/>
        </w:rPr>
      </w:pPr>
      <w:r>
        <w:rPr>
          <w:bCs/>
          <w:sz w:val="24"/>
          <w:szCs w:val="20"/>
          <w:lang w:val="vi"/>
        </w:rPr>
        <w:t>Tỷ lệ dương WSU đang giảm</w:t>
      </w:r>
    </w:p>
    <w:p w14:paraId="3509B724" w14:textId="6B6265EF" w:rsidR="00EA0629" w:rsidRPr="00EA0629" w:rsidRDefault="00EA0629" w:rsidP="00EA0629">
      <w:pPr>
        <w:pStyle w:val="ListParagraph"/>
        <w:numPr>
          <w:ilvl w:val="2"/>
          <w:numId w:val="13"/>
        </w:numPr>
        <w:rPr>
          <w:rFonts w:ascii="Franklin Gothic Book" w:hAnsi="Franklin Gothic Book"/>
          <w:sz w:val="24"/>
          <w:szCs w:val="20"/>
        </w:rPr>
      </w:pPr>
      <w:r>
        <w:rPr>
          <w:bCs/>
          <w:sz w:val="24"/>
          <w:szCs w:val="20"/>
          <w:lang w:val="vi"/>
        </w:rPr>
        <w:t>~ 5.000 báo cáo được tiêm chủng đầy đủ</w:t>
      </w:r>
    </w:p>
    <w:p w14:paraId="7ADC36FA" w14:textId="59781789" w:rsidR="00EA0629" w:rsidRPr="00F024BE" w:rsidRDefault="00EA0629" w:rsidP="00F024BE">
      <w:pPr>
        <w:pStyle w:val="ListParagraph"/>
        <w:numPr>
          <w:ilvl w:val="2"/>
          <w:numId w:val="13"/>
        </w:numPr>
        <w:rPr>
          <w:rFonts w:ascii="Franklin Gothic Book" w:hAnsi="Franklin Gothic Book"/>
          <w:sz w:val="24"/>
          <w:szCs w:val="20"/>
        </w:rPr>
      </w:pPr>
      <w:r>
        <w:rPr>
          <w:bCs/>
          <w:sz w:val="24"/>
          <w:szCs w:val="20"/>
          <w:lang w:val="vi"/>
        </w:rPr>
        <w:t xml:space="preserve">Cung cấp </w:t>
      </w:r>
      <w:r w:rsidR="00A81A1C">
        <w:rPr>
          <w:bCs/>
          <w:sz w:val="24"/>
          <w:szCs w:val="20"/>
          <w:lang w:val="vi"/>
        </w:rPr>
        <w:t xml:space="preserve">vắc-xin </w:t>
      </w:r>
      <w:r>
        <w:rPr>
          <w:bCs/>
          <w:sz w:val="24"/>
          <w:szCs w:val="20"/>
          <w:lang w:val="vi"/>
        </w:rPr>
        <w:t xml:space="preserve"> tăng cường </w:t>
      </w:r>
      <w:r>
        <w:rPr>
          <w:lang w:val="vi"/>
        </w:rPr>
        <w:t xml:space="preserve"> </w:t>
      </w:r>
      <w:r w:rsidR="00A81A1C">
        <w:rPr>
          <w:bCs/>
          <w:sz w:val="24"/>
          <w:szCs w:val="20"/>
          <w:lang w:val="vi"/>
        </w:rPr>
        <w:t>Pfizer</w:t>
      </w:r>
      <w:r>
        <w:rPr>
          <w:lang w:val="vi"/>
        </w:rPr>
        <w:t xml:space="preserve"> </w:t>
      </w:r>
      <w:r>
        <w:rPr>
          <w:bCs/>
          <w:sz w:val="24"/>
          <w:szCs w:val="20"/>
          <w:lang w:val="vi"/>
        </w:rPr>
        <w:t>tại thư viện trung tâm thành phố.</w:t>
      </w:r>
      <w:r>
        <w:rPr>
          <w:lang w:val="vi"/>
        </w:rPr>
        <w:t xml:space="preserve"> </w:t>
      </w:r>
      <w:r>
        <w:rPr>
          <w:bCs/>
          <w:sz w:val="24"/>
          <w:szCs w:val="20"/>
          <w:lang w:val="vi"/>
        </w:rPr>
        <w:t xml:space="preserve">Trang </w:t>
      </w:r>
      <w:r w:rsidR="00A81A1C">
        <w:rPr>
          <w:bCs/>
          <w:sz w:val="24"/>
          <w:szCs w:val="20"/>
          <w:lang w:val="vi"/>
        </w:rPr>
        <w:t>của</w:t>
      </w:r>
      <w:r>
        <w:rPr>
          <w:lang w:val="vi"/>
        </w:rPr>
        <w:t xml:space="preserve"> </w:t>
      </w:r>
      <w:r w:rsidR="00A81A1C">
        <w:rPr>
          <w:bCs/>
          <w:sz w:val="24"/>
          <w:szCs w:val="20"/>
          <w:lang w:val="vi"/>
        </w:rPr>
        <w:t>C</w:t>
      </w:r>
      <w:r>
        <w:rPr>
          <w:bCs/>
          <w:sz w:val="24"/>
          <w:szCs w:val="20"/>
          <w:lang w:val="vi"/>
        </w:rPr>
        <w:t>ounty</w:t>
      </w:r>
      <w:r w:rsidR="00D643E0">
        <w:rPr>
          <w:bCs/>
          <w:sz w:val="24"/>
          <w:szCs w:val="20"/>
          <w:lang w:val="vi"/>
        </w:rPr>
        <w:t xml:space="preserve"> liệt kê đủ điều kiện</w:t>
      </w:r>
      <w:r>
        <w:rPr>
          <w:lang w:val="vi"/>
        </w:rPr>
        <w:t xml:space="preserve"> cho các tên lửa đẩy</w:t>
      </w:r>
      <w:r w:rsidR="00F024BE">
        <w:rPr>
          <w:bCs/>
          <w:sz w:val="24"/>
          <w:szCs w:val="20"/>
          <w:lang w:val="vi"/>
        </w:rPr>
        <w:t xml:space="preserve"> này</w:t>
      </w:r>
      <w:r>
        <w:rPr>
          <w:bCs/>
          <w:sz w:val="24"/>
          <w:szCs w:val="20"/>
          <w:lang w:val="vi"/>
        </w:rPr>
        <w:t>.</w:t>
      </w:r>
      <w:r>
        <w:rPr>
          <w:lang w:val="vi"/>
        </w:rPr>
        <w:t xml:space="preserve"> </w:t>
      </w:r>
      <w:r w:rsidRPr="00F024BE">
        <w:rPr>
          <w:bCs/>
          <w:sz w:val="24"/>
          <w:szCs w:val="20"/>
          <w:lang w:val="vi"/>
        </w:rPr>
        <w:t>WSU sẽ cung cấp bộ tăng cường Pfizer cho những người đáp ứng các tiêu chí</w:t>
      </w:r>
    </w:p>
    <w:p w14:paraId="53ADE782" w14:textId="20B6C3DD" w:rsidR="00EA0629" w:rsidRPr="00EA0629" w:rsidRDefault="00EA0629" w:rsidP="00EA0629">
      <w:pPr>
        <w:pStyle w:val="ListParagraph"/>
        <w:numPr>
          <w:ilvl w:val="2"/>
          <w:numId w:val="13"/>
        </w:numPr>
        <w:rPr>
          <w:rFonts w:ascii="Franklin Gothic Book" w:hAnsi="Franklin Gothic Book"/>
          <w:sz w:val="24"/>
          <w:szCs w:val="20"/>
        </w:rPr>
      </w:pPr>
      <w:r>
        <w:rPr>
          <w:bCs/>
          <w:sz w:val="24"/>
          <w:szCs w:val="20"/>
          <w:lang w:val="vi"/>
        </w:rPr>
        <w:t>Sắc lệnh hành pháp của ông Biden</w:t>
      </w:r>
      <w:r w:rsidR="00F024BE">
        <w:rPr>
          <w:bCs/>
          <w:sz w:val="24"/>
          <w:szCs w:val="20"/>
          <w:lang w:val="vi"/>
        </w:rPr>
        <w:t xml:space="preserve"> vẫn đang được xem xét liên quan đến việc thực hiện. </w:t>
      </w:r>
    </w:p>
    <w:p w14:paraId="673BD99B" w14:textId="4F2DAA51" w:rsidR="00F024BE" w:rsidRPr="00F024BE" w:rsidRDefault="00EA0629" w:rsidP="00F024BE">
      <w:pPr>
        <w:pStyle w:val="ListParagraph"/>
        <w:numPr>
          <w:ilvl w:val="2"/>
          <w:numId w:val="13"/>
        </w:numPr>
        <w:rPr>
          <w:rFonts w:ascii="Franklin Gothic Book" w:hAnsi="Franklin Gothic Book"/>
          <w:sz w:val="24"/>
          <w:szCs w:val="20"/>
        </w:rPr>
      </w:pPr>
      <w:r>
        <w:rPr>
          <w:bCs/>
          <w:sz w:val="24"/>
          <w:szCs w:val="20"/>
          <w:lang w:val="vi"/>
        </w:rPr>
        <w:t>Kế hoạch cho mùa</w:t>
      </w:r>
      <w:r w:rsidR="00F024BE">
        <w:rPr>
          <w:bCs/>
          <w:sz w:val="24"/>
          <w:szCs w:val="20"/>
          <w:lang w:val="vi"/>
        </w:rPr>
        <w:t xml:space="preserve">xuân: </w:t>
      </w:r>
      <w:r>
        <w:rPr>
          <w:lang w:val="vi"/>
        </w:rPr>
        <w:t xml:space="preserve"> </w:t>
      </w:r>
      <w:r w:rsidR="00F024BE" w:rsidRPr="00F024BE">
        <w:rPr>
          <w:bCs/>
          <w:sz w:val="24"/>
          <w:szCs w:val="20"/>
          <w:lang w:val="vi"/>
        </w:rPr>
        <w:t>Sinh viên đang báo cáo các khóa học cao hơn trực tiếp và giảng viên vẫn có thể chọn phương pháp mà họ cảm thấy là tốt nhất.</w:t>
      </w:r>
    </w:p>
    <w:p w14:paraId="6CA747EE" w14:textId="25EBCF27" w:rsidR="00013B71" w:rsidRPr="00F024BE" w:rsidRDefault="003E3816" w:rsidP="00013B71">
      <w:pPr>
        <w:pStyle w:val="ListParagraph"/>
        <w:numPr>
          <w:ilvl w:val="1"/>
          <w:numId w:val="13"/>
        </w:numPr>
        <w:rPr>
          <w:rFonts w:ascii="Franklin Gothic Book" w:hAnsi="Franklin Gothic Book"/>
          <w:sz w:val="24"/>
          <w:szCs w:val="20"/>
        </w:rPr>
      </w:pPr>
      <w:r w:rsidRPr="00B14E92">
        <w:rPr>
          <w:bCs/>
          <w:sz w:val="24"/>
          <w:szCs w:val="20"/>
          <w:lang w:val="vi"/>
        </w:rPr>
        <w:t>Ban tư vấn đỗ xe và giao thông vận tải</w:t>
      </w:r>
    </w:p>
    <w:p w14:paraId="6276C9F5" w14:textId="490BF92D" w:rsidR="00F024BE" w:rsidRPr="00A07409" w:rsidRDefault="00F024BE" w:rsidP="00F024BE">
      <w:pPr>
        <w:pStyle w:val="ListParagraph"/>
        <w:numPr>
          <w:ilvl w:val="2"/>
          <w:numId w:val="13"/>
        </w:numPr>
        <w:rPr>
          <w:rFonts w:ascii="Franklin Gothic Book" w:hAnsi="Franklin Gothic Book"/>
          <w:sz w:val="24"/>
          <w:szCs w:val="20"/>
        </w:rPr>
      </w:pPr>
      <w:r>
        <w:rPr>
          <w:bCs/>
          <w:sz w:val="24"/>
          <w:szCs w:val="20"/>
          <w:lang w:val="vi"/>
        </w:rPr>
        <w:t xml:space="preserve">Không có cập nhật tại thời điểm này. </w:t>
      </w:r>
    </w:p>
    <w:p w14:paraId="687F584A" w14:textId="41D31BB3" w:rsidR="00B14E92" w:rsidRPr="00240D3D"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Kế hoạch Khánh thành của Tổng thống</w:t>
      </w:r>
    </w:p>
    <w:p w14:paraId="5ADA6B61" w14:textId="3CCCB5F0" w:rsidR="00240D3D" w:rsidRPr="00A07409" w:rsidRDefault="00240D3D" w:rsidP="00240D3D">
      <w:pPr>
        <w:pStyle w:val="ListParagraph"/>
        <w:numPr>
          <w:ilvl w:val="2"/>
          <w:numId w:val="13"/>
        </w:numPr>
        <w:rPr>
          <w:rFonts w:ascii="Franklin Gothic Book" w:hAnsi="Franklin Gothic Book"/>
          <w:sz w:val="24"/>
          <w:szCs w:val="20"/>
        </w:rPr>
      </w:pPr>
      <w:r>
        <w:rPr>
          <w:bCs/>
          <w:sz w:val="24"/>
          <w:szCs w:val="20"/>
          <w:lang w:val="vi"/>
        </w:rPr>
        <w:t xml:space="preserve">Không có cập nhật tại thời điểm này. Lên kế hoạch cập nhật tại cuộc họp tiếp theo. </w:t>
      </w:r>
    </w:p>
    <w:p w14:paraId="786AFF32" w14:textId="7DB4357D" w:rsidR="00D84A57" w:rsidRPr="00240D3D"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sử dụng không gian đại học</w:t>
      </w:r>
    </w:p>
    <w:p w14:paraId="05750263" w14:textId="7663294C" w:rsidR="00240D3D" w:rsidRPr="00A07409" w:rsidRDefault="00240D3D" w:rsidP="00240D3D">
      <w:pPr>
        <w:pStyle w:val="ListParagraph"/>
        <w:numPr>
          <w:ilvl w:val="2"/>
          <w:numId w:val="13"/>
        </w:numPr>
        <w:rPr>
          <w:rFonts w:ascii="Franklin Gothic Book" w:hAnsi="Franklin Gothic Book"/>
          <w:sz w:val="24"/>
          <w:szCs w:val="20"/>
        </w:rPr>
      </w:pPr>
      <w:r>
        <w:rPr>
          <w:bCs/>
          <w:sz w:val="24"/>
          <w:szCs w:val="20"/>
          <w:lang w:val="vi"/>
        </w:rPr>
        <w:t xml:space="preserve">Không có cập nhật tại thời điểm này. </w:t>
      </w:r>
    </w:p>
    <w:p w14:paraId="3BCD2C15" w14:textId="6B631115" w:rsidR="00A07409" w:rsidRPr="00F024BE" w:rsidRDefault="00F71E06" w:rsidP="00A07409">
      <w:pPr>
        <w:pStyle w:val="ListParagraph"/>
        <w:numPr>
          <w:ilvl w:val="1"/>
          <w:numId w:val="13"/>
        </w:numPr>
        <w:rPr>
          <w:rFonts w:ascii="Franklin Gothic Book" w:hAnsi="Franklin Gothic Book"/>
          <w:sz w:val="24"/>
          <w:szCs w:val="20"/>
        </w:rPr>
      </w:pPr>
      <w:r>
        <w:rPr>
          <w:bCs/>
          <w:sz w:val="24"/>
          <w:szCs w:val="20"/>
          <w:lang w:val="vi"/>
        </w:rPr>
        <w:t xml:space="preserve">Ban chỉ đạo lễ kỷ niệm ngày lễ của giảng viên /nhân viên </w:t>
      </w:r>
    </w:p>
    <w:p w14:paraId="52933562" w14:textId="64A8F5B3" w:rsidR="00F024BE" w:rsidRPr="00240D3D" w:rsidRDefault="00F024BE" w:rsidP="00F024BE">
      <w:pPr>
        <w:pStyle w:val="ListParagraph"/>
        <w:numPr>
          <w:ilvl w:val="2"/>
          <w:numId w:val="13"/>
        </w:numPr>
        <w:rPr>
          <w:rFonts w:ascii="Franklin Gothic Book" w:hAnsi="Franklin Gothic Book"/>
          <w:sz w:val="24"/>
          <w:szCs w:val="20"/>
        </w:rPr>
      </w:pPr>
      <w:r>
        <w:rPr>
          <w:bCs/>
          <w:sz w:val="24"/>
          <w:szCs w:val="20"/>
          <w:lang w:val="vi"/>
        </w:rPr>
        <w:t>Ủy ban đang củng cố các chi tiết liên quan đến ngày, thời gian, địa điểm và hoạt động. Sẽ sớm có thêm thông</w:t>
      </w:r>
      <w:r w:rsidR="005A5A93">
        <w:rPr>
          <w:bCs/>
          <w:sz w:val="24"/>
          <w:szCs w:val="20"/>
          <w:lang w:val="vi"/>
        </w:rPr>
        <w:t xml:space="preserve"> tin. </w:t>
      </w:r>
      <w:r w:rsidR="005A5A93">
        <w:rPr>
          <w:bCs/>
          <w:sz w:val="24"/>
          <w:szCs w:val="20"/>
          <w:lang w:val="vi"/>
        </w:rPr>
        <w:br/>
      </w:r>
    </w:p>
    <w:p w14:paraId="4920F27A" w14:textId="77777777" w:rsidR="003D6B2C" w:rsidRDefault="003D6B2C" w:rsidP="00013B71">
      <w:pPr>
        <w:pStyle w:val="ListParagraph"/>
        <w:numPr>
          <w:ilvl w:val="0"/>
          <w:numId w:val="13"/>
        </w:numPr>
        <w:rPr>
          <w:rFonts w:ascii="Franklin Gothic Book" w:hAnsi="Franklin Gothic Book"/>
          <w:b/>
          <w:sz w:val="24"/>
          <w:szCs w:val="20"/>
        </w:rPr>
      </w:pPr>
      <w:r>
        <w:rPr>
          <w:b/>
          <w:sz w:val="24"/>
          <w:szCs w:val="20"/>
          <w:lang w:val="vi"/>
        </w:rPr>
        <w:t>Thuyết trình</w:t>
      </w:r>
    </w:p>
    <w:p w14:paraId="10030BCA" w14:textId="77777777" w:rsidR="003D6B2C" w:rsidRPr="003D6B2C" w:rsidRDefault="003D6B2C" w:rsidP="003D6B2C">
      <w:pPr>
        <w:pStyle w:val="ListParagraph"/>
        <w:numPr>
          <w:ilvl w:val="1"/>
          <w:numId w:val="13"/>
        </w:numPr>
        <w:rPr>
          <w:rFonts w:ascii="Franklin Gothic Book" w:hAnsi="Franklin Gothic Book"/>
          <w:b/>
          <w:sz w:val="24"/>
          <w:szCs w:val="20"/>
        </w:rPr>
      </w:pPr>
      <w:r>
        <w:rPr>
          <w:sz w:val="24"/>
          <w:szCs w:val="20"/>
          <w:lang w:val="vi"/>
        </w:rPr>
        <w:t xml:space="preserve">Tiến sĩ Kaye Monk-Morgan, Phó Chủ tịch </w:t>
      </w:r>
      <w:r w:rsidRPr="003D6B2C">
        <w:rPr>
          <w:sz w:val="24"/>
          <w:szCs w:val="20"/>
          <w:lang w:val="vi"/>
        </w:rPr>
        <w:t>Kế hoạch Tham gia Chiến lược</w:t>
      </w:r>
    </w:p>
    <w:p w14:paraId="5FE7F336" w14:textId="39CE6F24" w:rsidR="003D6B2C" w:rsidRPr="007B541E" w:rsidRDefault="000C6AC3" w:rsidP="003D6B2C">
      <w:pPr>
        <w:pStyle w:val="ListParagraph"/>
        <w:numPr>
          <w:ilvl w:val="2"/>
          <w:numId w:val="13"/>
        </w:numPr>
        <w:rPr>
          <w:rFonts w:ascii="Franklin Gothic Book" w:hAnsi="Franklin Gothic Book"/>
          <w:b/>
          <w:sz w:val="24"/>
          <w:szCs w:val="20"/>
        </w:rPr>
      </w:pPr>
      <w:r>
        <w:rPr>
          <w:sz w:val="24"/>
          <w:szCs w:val="20"/>
          <w:lang w:val="vi"/>
        </w:rPr>
        <w:t xml:space="preserve">Chủ đề: </w:t>
      </w:r>
      <w:r w:rsidR="003D6B2C">
        <w:rPr>
          <w:sz w:val="24"/>
          <w:szCs w:val="20"/>
          <w:lang w:val="vi"/>
        </w:rPr>
        <w:t>Làng đại học</w:t>
      </w:r>
    </w:p>
    <w:p w14:paraId="3F8A8CEB" w14:textId="09BD86BB" w:rsidR="007B541E" w:rsidRPr="003B7618" w:rsidRDefault="007B541E" w:rsidP="007B541E">
      <w:pPr>
        <w:pStyle w:val="ListParagraph"/>
        <w:numPr>
          <w:ilvl w:val="3"/>
          <w:numId w:val="13"/>
        </w:numPr>
        <w:rPr>
          <w:rFonts w:ascii="Franklin Gothic Book" w:hAnsi="Franklin Gothic Book"/>
          <w:b/>
          <w:sz w:val="24"/>
          <w:szCs w:val="20"/>
        </w:rPr>
      </w:pPr>
      <w:r>
        <w:rPr>
          <w:sz w:val="24"/>
          <w:szCs w:val="20"/>
          <w:lang w:val="vi"/>
        </w:rPr>
        <w:t xml:space="preserve">Tiến sĩ Kaye Monk-Morgan đã đến thăm để thảo luận về các cập nhật cho những nỗ lực của Làng Đại học. </w:t>
      </w:r>
      <w:r w:rsidR="003B7618">
        <w:rPr>
          <w:sz w:val="24"/>
          <w:szCs w:val="20"/>
          <w:lang w:val="vi"/>
        </w:rPr>
        <w:t>PowerPoint</w:t>
      </w:r>
      <w:r>
        <w:rPr>
          <w:lang w:val="vi"/>
        </w:rPr>
        <w:t xml:space="preserve"> </w:t>
      </w:r>
      <w:r>
        <w:rPr>
          <w:sz w:val="24"/>
          <w:szCs w:val="20"/>
          <w:lang w:val="vi"/>
        </w:rPr>
        <w:t xml:space="preserve"> được chia sẻ cùng với nhiều thông tin hơn và tham gia khảo sát đầu vào được đặt trên trang web: </w:t>
      </w:r>
      <w:r>
        <w:rPr>
          <w:lang w:val="vi"/>
        </w:rPr>
        <w:t xml:space="preserve"> </w:t>
      </w:r>
      <w:hyperlink r:id="rId5" w:history="1">
        <w:r w:rsidRPr="00B91E5D">
          <w:rPr>
            <w:rStyle w:val="Hyperlink"/>
            <w:sz w:val="24"/>
            <w:szCs w:val="20"/>
            <w:lang w:val="vi"/>
          </w:rPr>
          <w:t>https://www.wichita.edu/administration/Strategic_Engagement_and_Planning/university_village.php</w:t>
        </w:r>
      </w:hyperlink>
      <w:r>
        <w:rPr>
          <w:sz w:val="24"/>
          <w:szCs w:val="20"/>
          <w:lang w:val="vi"/>
        </w:rPr>
        <w:t>.</w:t>
      </w:r>
    </w:p>
    <w:p w14:paraId="606A4C9C" w14:textId="77777777" w:rsidR="00F71E06" w:rsidRPr="000C6AC3" w:rsidRDefault="00F71E06" w:rsidP="00013B71">
      <w:pPr>
        <w:pStyle w:val="ListParagraph"/>
        <w:numPr>
          <w:ilvl w:val="0"/>
          <w:numId w:val="13"/>
        </w:numPr>
        <w:rPr>
          <w:rFonts w:ascii="Franklin Gothic Book" w:hAnsi="Franklin Gothic Book"/>
          <w:b/>
          <w:sz w:val="24"/>
          <w:szCs w:val="20"/>
        </w:rPr>
      </w:pPr>
      <w:r>
        <w:rPr>
          <w:b/>
          <w:sz w:val="24"/>
          <w:szCs w:val="20"/>
          <w:lang w:val="vi"/>
        </w:rPr>
        <w:t>Kinh doanh cũ</w:t>
      </w:r>
    </w:p>
    <w:p w14:paraId="6909EF63" w14:textId="587B6ABC" w:rsidR="000C6AC3" w:rsidRPr="00AC34FD" w:rsidRDefault="000C6AC3" w:rsidP="000C6AC3">
      <w:pPr>
        <w:pStyle w:val="ListParagraph"/>
        <w:numPr>
          <w:ilvl w:val="1"/>
          <w:numId w:val="13"/>
        </w:numPr>
        <w:rPr>
          <w:rFonts w:ascii="Franklin Gothic Book" w:hAnsi="Franklin Gothic Book"/>
          <w:sz w:val="24"/>
          <w:szCs w:val="20"/>
        </w:rPr>
      </w:pPr>
      <w:r>
        <w:rPr>
          <w:sz w:val="24"/>
          <w:szCs w:val="20"/>
          <w:lang w:val="vi"/>
        </w:rPr>
        <w:t>Cập nhật</w:t>
      </w:r>
      <w:r>
        <w:rPr>
          <w:lang w:val="vi"/>
        </w:rPr>
        <w:t xml:space="preserve"> đánh giá hàng năm</w:t>
      </w:r>
    </w:p>
    <w:p w14:paraId="137459A4" w14:textId="03981CF0" w:rsidR="00AC34FD" w:rsidRPr="00AC34FD" w:rsidRDefault="00AC34FD" w:rsidP="00AC34FD">
      <w:pPr>
        <w:pStyle w:val="ListParagraph"/>
        <w:numPr>
          <w:ilvl w:val="2"/>
          <w:numId w:val="13"/>
        </w:numPr>
        <w:rPr>
          <w:rFonts w:ascii="Franklin Gothic Book" w:hAnsi="Franklin Gothic Book"/>
          <w:sz w:val="24"/>
          <w:szCs w:val="20"/>
        </w:rPr>
      </w:pPr>
      <w:r>
        <w:rPr>
          <w:sz w:val="24"/>
          <w:szCs w:val="20"/>
          <w:lang w:val="vi"/>
        </w:rPr>
        <w:lastRenderedPageBreak/>
        <w:t xml:space="preserve">Tạo một nhóm làm việc đặc biệt nhỏ để tham gia vào cuộc trò chuyện và cung cấp các đề xuất và phản hồi cho NHÂN SỰ. Hy vọng sẽ cung cấp thông tin này cho nhân sự trước khi Kỳ nghỉ đóng cửa. </w:t>
      </w:r>
    </w:p>
    <w:p w14:paraId="6A91371B" w14:textId="00BAD817" w:rsidR="00AC34FD" w:rsidRPr="000C6AC3" w:rsidRDefault="00AC34FD" w:rsidP="00AC34FD">
      <w:pPr>
        <w:pStyle w:val="ListParagraph"/>
        <w:numPr>
          <w:ilvl w:val="2"/>
          <w:numId w:val="13"/>
        </w:numPr>
        <w:rPr>
          <w:rFonts w:ascii="Franklin Gothic Book" w:hAnsi="Franklin Gothic Book"/>
          <w:sz w:val="24"/>
          <w:szCs w:val="20"/>
        </w:rPr>
      </w:pPr>
      <w:r>
        <w:rPr>
          <w:sz w:val="24"/>
          <w:szCs w:val="20"/>
          <w:lang w:val="vi"/>
        </w:rPr>
        <w:t>Rachel tình nguyện tham</w:t>
      </w:r>
      <w:r w:rsidR="005A5A93">
        <w:rPr>
          <w:sz w:val="24"/>
          <w:szCs w:val="20"/>
          <w:lang w:val="vi"/>
        </w:rPr>
        <w:t xml:space="preserve"> gia vào nhóm này. </w:t>
      </w:r>
    </w:p>
    <w:p w14:paraId="3D318653" w14:textId="77777777" w:rsidR="00013B71" w:rsidRPr="00CE7B2B" w:rsidRDefault="00F71E06" w:rsidP="00B72BE6">
      <w:pPr>
        <w:pStyle w:val="ListParagraph"/>
        <w:numPr>
          <w:ilvl w:val="0"/>
          <w:numId w:val="13"/>
        </w:numPr>
        <w:rPr>
          <w:rFonts w:ascii="Franklin Gothic Book" w:hAnsi="Franklin Gothic Book"/>
          <w:b/>
          <w:sz w:val="24"/>
          <w:szCs w:val="20"/>
        </w:rPr>
      </w:pPr>
      <w:r>
        <w:rPr>
          <w:b/>
          <w:sz w:val="24"/>
          <w:szCs w:val="20"/>
          <w:lang w:val="vi"/>
        </w:rPr>
        <w:t>Thảo luận</w:t>
      </w:r>
      <w:r w:rsidR="00B72BE6">
        <w:rPr>
          <w:b/>
          <w:sz w:val="24"/>
          <w:szCs w:val="20"/>
          <w:lang w:val="vi"/>
        </w:rPr>
        <w:t xml:space="preserve"> và </w:t>
      </w:r>
      <w:r>
        <w:rPr>
          <w:lang w:val="vi"/>
        </w:rPr>
        <w:t xml:space="preserve"> </w:t>
      </w:r>
      <w:r w:rsidR="003E3816" w:rsidRPr="00B72BE6">
        <w:rPr>
          <w:b/>
          <w:sz w:val="24"/>
          <w:szCs w:val="20"/>
          <w:lang w:val="vi"/>
        </w:rPr>
        <w:t>kinh doanh mới</w:t>
      </w:r>
    </w:p>
    <w:p w14:paraId="2FFB046E" w14:textId="4C48391F" w:rsidR="00CE7B2B" w:rsidRPr="00AC34FD" w:rsidRDefault="00CE7B2B" w:rsidP="00CE7B2B">
      <w:pPr>
        <w:pStyle w:val="ListParagraph"/>
        <w:numPr>
          <w:ilvl w:val="1"/>
          <w:numId w:val="13"/>
        </w:numPr>
        <w:rPr>
          <w:rFonts w:ascii="Franklin Gothic Book" w:hAnsi="Franklin Gothic Book"/>
          <w:b/>
          <w:sz w:val="24"/>
          <w:szCs w:val="20"/>
        </w:rPr>
      </w:pPr>
      <w:r>
        <w:rPr>
          <w:sz w:val="24"/>
          <w:szCs w:val="20"/>
          <w:lang w:val="vi"/>
        </w:rPr>
        <w:t>Sau cuộc họp Email</w:t>
      </w:r>
    </w:p>
    <w:p w14:paraId="09C43EE5" w14:textId="7D9AD815" w:rsidR="00AC34FD" w:rsidRPr="000C6AC3" w:rsidRDefault="00AC34FD" w:rsidP="00AC34FD">
      <w:pPr>
        <w:pStyle w:val="ListParagraph"/>
        <w:numPr>
          <w:ilvl w:val="2"/>
          <w:numId w:val="13"/>
        </w:numPr>
        <w:rPr>
          <w:rFonts w:ascii="Franklin Gothic Book" w:hAnsi="Franklin Gothic Book"/>
          <w:b/>
          <w:sz w:val="24"/>
          <w:szCs w:val="20"/>
        </w:rPr>
      </w:pPr>
      <w:r>
        <w:rPr>
          <w:sz w:val="24"/>
          <w:szCs w:val="20"/>
          <w:lang w:val="vi"/>
        </w:rPr>
        <w:t xml:space="preserve">Chuyển sang gửi email đến mỗi tháng một lần sau cuộc họp thứ hai. </w:t>
      </w:r>
    </w:p>
    <w:p w14:paraId="4BE5C77A" w14:textId="7DB5F180" w:rsidR="000C6AC3" w:rsidRPr="00AC34FD" w:rsidRDefault="000C6AC3" w:rsidP="000C6AC3">
      <w:pPr>
        <w:pStyle w:val="ListParagraph"/>
        <w:numPr>
          <w:ilvl w:val="1"/>
          <w:numId w:val="13"/>
        </w:numPr>
        <w:rPr>
          <w:rFonts w:ascii="Franklin Gothic Book" w:hAnsi="Franklin Gothic Book"/>
          <w:sz w:val="24"/>
          <w:szCs w:val="20"/>
        </w:rPr>
      </w:pPr>
      <w:r>
        <w:rPr>
          <w:sz w:val="24"/>
          <w:szCs w:val="20"/>
          <w:lang w:val="vi"/>
        </w:rPr>
        <w:t>Cuộc họp Bộ Tổng tham mưu mùa thu</w:t>
      </w:r>
    </w:p>
    <w:p w14:paraId="47FEC8F7" w14:textId="3B7CC404" w:rsidR="00AC34FD" w:rsidRPr="000C6AC3" w:rsidRDefault="00AC34FD" w:rsidP="00AC34FD">
      <w:pPr>
        <w:pStyle w:val="ListParagraph"/>
        <w:numPr>
          <w:ilvl w:val="2"/>
          <w:numId w:val="13"/>
        </w:numPr>
        <w:rPr>
          <w:rFonts w:ascii="Franklin Gothic Book" w:hAnsi="Franklin Gothic Book"/>
          <w:sz w:val="24"/>
          <w:szCs w:val="20"/>
        </w:rPr>
      </w:pPr>
      <w:r>
        <w:rPr>
          <w:sz w:val="24"/>
          <w:szCs w:val="20"/>
          <w:lang w:val="vi"/>
        </w:rPr>
        <w:t xml:space="preserve">Thảo luận nhẹ xung quanh nếu có nhu cầu cho một cuộc họp xảy ra. Đồng thuận là một cuộc họp mùa thu là không cần thiết </w:t>
      </w:r>
      <w:r w:rsidR="00FE0EA3">
        <w:rPr>
          <w:sz w:val="24"/>
          <w:szCs w:val="20"/>
          <w:lang w:val="vi"/>
        </w:rPr>
        <w:t>nếu</w:t>
      </w:r>
      <w:r>
        <w:rPr>
          <w:lang w:val="vi"/>
        </w:rPr>
        <w:t xml:space="preserve"> </w:t>
      </w:r>
      <w:r>
        <w:rPr>
          <w:sz w:val="24"/>
          <w:szCs w:val="20"/>
          <w:lang w:val="vi"/>
        </w:rPr>
        <w:t xml:space="preserve"> chúng tôi sẽ tổ chức một Townhall tháng 11 với cùng một thông tin. Kế hoạch là chơi nó bằng tai và lên lịch một nếu có nhu cầu phát sinh</w:t>
      </w:r>
      <w:r>
        <w:rPr>
          <w:lang w:val="vi"/>
        </w:rPr>
        <w:t xml:space="preserve"> trong khi liên hệ với các bộ phận khác nhau để có được các bản cập</w:t>
      </w:r>
      <w:r w:rsidR="00FE0EA3">
        <w:rPr>
          <w:sz w:val="24"/>
          <w:szCs w:val="20"/>
          <w:lang w:val="vi"/>
        </w:rPr>
        <w:t xml:space="preserve"> nhật, nếu có, để đảm bảo lưu trữ một.</w:t>
      </w:r>
    </w:p>
    <w:p w14:paraId="49227327" w14:textId="3C78A711" w:rsidR="000C6AC3" w:rsidRPr="00FE0EA3" w:rsidRDefault="000C6AC3" w:rsidP="000C6AC3">
      <w:pPr>
        <w:pStyle w:val="ListParagraph"/>
        <w:numPr>
          <w:ilvl w:val="1"/>
          <w:numId w:val="13"/>
        </w:numPr>
        <w:rPr>
          <w:rFonts w:ascii="Franklin Gothic Book" w:hAnsi="Franklin Gothic Book"/>
          <w:sz w:val="24"/>
          <w:szCs w:val="20"/>
        </w:rPr>
      </w:pPr>
      <w:r>
        <w:rPr>
          <w:sz w:val="24"/>
          <w:szCs w:val="20"/>
          <w:lang w:val="vi"/>
        </w:rPr>
        <w:t>Cuộc họp chung với Thượng viện Khoa</w:t>
      </w:r>
    </w:p>
    <w:p w14:paraId="7BAE1A4D" w14:textId="51295DDC" w:rsidR="00FE0EA3" w:rsidRPr="00FE1961" w:rsidRDefault="00FE0EA3" w:rsidP="00FE0EA3">
      <w:pPr>
        <w:pStyle w:val="ListParagraph"/>
        <w:numPr>
          <w:ilvl w:val="2"/>
          <w:numId w:val="13"/>
        </w:numPr>
        <w:rPr>
          <w:rFonts w:ascii="Franklin Gothic Book" w:hAnsi="Franklin Gothic Book"/>
          <w:sz w:val="24"/>
          <w:szCs w:val="20"/>
        </w:rPr>
      </w:pPr>
      <w:r>
        <w:rPr>
          <w:sz w:val="24"/>
          <w:szCs w:val="20"/>
          <w:lang w:val="vi"/>
        </w:rPr>
        <w:t xml:space="preserve">Cuộc họp trong hai tuần để thảo luận về việc liệu chúng tôi có cuộc họp này không và nó sẽ bao gồm những gì. Thêm thông tin để theo dõi. </w:t>
      </w:r>
    </w:p>
    <w:p w14:paraId="3B02A673" w14:textId="7A48EA33" w:rsidR="00FE1961" w:rsidRPr="00FE1961" w:rsidRDefault="00FE1961" w:rsidP="00FE1961">
      <w:pPr>
        <w:pStyle w:val="ListParagraph"/>
        <w:numPr>
          <w:ilvl w:val="1"/>
          <w:numId w:val="13"/>
        </w:numPr>
        <w:rPr>
          <w:rFonts w:ascii="Franklin Gothic Book" w:hAnsi="Franklin Gothic Book"/>
          <w:sz w:val="24"/>
          <w:szCs w:val="20"/>
        </w:rPr>
      </w:pPr>
      <w:r>
        <w:rPr>
          <w:sz w:val="24"/>
          <w:szCs w:val="20"/>
          <w:lang w:val="vi"/>
        </w:rPr>
        <w:t xml:space="preserve">Học bổng nhân viên gây sốc và phụ thuộc </w:t>
      </w:r>
    </w:p>
    <w:p w14:paraId="0C430D19" w14:textId="76AC0238" w:rsidR="00FE1961" w:rsidRPr="00FE1961" w:rsidRDefault="00FE1961" w:rsidP="003772FC">
      <w:pPr>
        <w:pStyle w:val="ListParagraph"/>
        <w:numPr>
          <w:ilvl w:val="2"/>
          <w:numId w:val="13"/>
        </w:numPr>
        <w:rPr>
          <w:rFonts w:ascii="Franklin Gothic Book" w:hAnsi="Franklin Gothic Book"/>
          <w:sz w:val="24"/>
          <w:szCs w:val="20"/>
        </w:rPr>
      </w:pPr>
      <w:r w:rsidRPr="00FE1961">
        <w:rPr>
          <w:bCs/>
          <w:sz w:val="24"/>
          <w:szCs w:val="20"/>
          <w:lang w:val="vi"/>
        </w:rPr>
        <w:t>Đề xuất có Hỗ trợ Tài chính để điều hành một danh sách sinh viên</w:t>
      </w:r>
      <w:r w:rsidR="0022201C">
        <w:rPr>
          <w:bCs/>
          <w:sz w:val="24"/>
          <w:szCs w:val="20"/>
          <w:lang w:val="vi"/>
        </w:rPr>
        <w:t xml:space="preserve"> (nghe thảo luận rằng điều này nên được trao cho một nhân viên là sinh viên?)</w:t>
      </w:r>
      <w:r>
        <w:rPr>
          <w:lang w:val="vi"/>
        </w:rPr>
        <w:t xml:space="preserve"> </w:t>
      </w:r>
      <w:r w:rsidRPr="00FE1961">
        <w:rPr>
          <w:bCs/>
          <w:sz w:val="24"/>
          <w:szCs w:val="20"/>
          <w:lang w:val="vi"/>
        </w:rPr>
        <w:t>có nhu cầu và trao ba học bổng sách (~ $ 470 khoảng) và sau đó đóng học bổng.</w:t>
      </w:r>
    </w:p>
    <w:p w14:paraId="297F11B2" w14:textId="335AAA51" w:rsidR="00FE1961" w:rsidRPr="00FE1961" w:rsidRDefault="005A5A93" w:rsidP="003772FC">
      <w:pPr>
        <w:pStyle w:val="ListParagraph"/>
        <w:numPr>
          <w:ilvl w:val="2"/>
          <w:numId w:val="13"/>
        </w:numPr>
        <w:rPr>
          <w:rFonts w:ascii="Franklin Gothic Book" w:hAnsi="Franklin Gothic Book"/>
          <w:sz w:val="24"/>
          <w:szCs w:val="20"/>
        </w:rPr>
      </w:pPr>
      <w:r>
        <w:rPr>
          <w:sz w:val="24"/>
          <w:szCs w:val="20"/>
          <w:lang w:val="vi"/>
        </w:rPr>
        <w:t>T</w:t>
      </w:r>
      <w:r w:rsidR="00FE1961" w:rsidRPr="00FE1961">
        <w:rPr>
          <w:sz w:val="24"/>
          <w:szCs w:val="20"/>
          <w:lang w:val="vi"/>
        </w:rPr>
        <w:t xml:space="preserve">đã có thể cho cuộc họp tiếp theo để thảo luận về việc trao số tiền này và đóng học bổng dựa trên USS này. </w:t>
      </w:r>
    </w:p>
    <w:p w14:paraId="49A88538"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 xml:space="preserve">Cập nhật </w:t>
      </w:r>
      <w:r w:rsidR="00013B71" w:rsidRPr="00B14E92">
        <w:rPr>
          <w:b/>
          <w:sz w:val="24"/>
          <w:szCs w:val="20"/>
          <w:lang w:val="vi"/>
        </w:rPr>
        <w:t>và thảo luận</w:t>
      </w:r>
      <w:r>
        <w:rPr>
          <w:lang w:val="vi"/>
        </w:rPr>
        <w:t xml:space="preserve"> kinh doanh trong khuôn viên trường / đại học</w:t>
      </w:r>
    </w:p>
    <w:p w14:paraId="610B9E51" w14:textId="746FF35F" w:rsidR="003D6B2C" w:rsidRPr="00FE0EA3" w:rsidRDefault="00013B71" w:rsidP="003D6B2C">
      <w:pPr>
        <w:pStyle w:val="ListParagraph"/>
        <w:numPr>
          <w:ilvl w:val="1"/>
          <w:numId w:val="13"/>
        </w:numPr>
        <w:rPr>
          <w:rFonts w:ascii="Franklin Gothic Book" w:hAnsi="Franklin Gothic Book"/>
          <w:sz w:val="24"/>
          <w:szCs w:val="20"/>
        </w:rPr>
      </w:pPr>
      <w:bookmarkStart w:id="0" w:name="_Hlk48117411"/>
      <w:r w:rsidRPr="00B14E92">
        <w:rPr>
          <w:sz w:val="24"/>
          <w:szCs w:val="20"/>
          <w:lang w:val="vi"/>
        </w:rPr>
        <w:t>Nguồn nhân lực</w:t>
      </w:r>
      <w:bookmarkEnd w:id="0"/>
    </w:p>
    <w:p w14:paraId="05D87E19" w14:textId="583DFA75" w:rsidR="00FE0EA3" w:rsidRPr="00FE0EA3" w:rsidRDefault="00FE0EA3" w:rsidP="00FE0EA3">
      <w:pPr>
        <w:pStyle w:val="ListParagraph"/>
        <w:numPr>
          <w:ilvl w:val="2"/>
          <w:numId w:val="13"/>
        </w:numPr>
        <w:rPr>
          <w:rFonts w:ascii="Franklin Gothic Book" w:hAnsi="Franklin Gothic Book"/>
          <w:sz w:val="24"/>
          <w:szCs w:val="20"/>
        </w:rPr>
      </w:pPr>
      <w:r>
        <w:rPr>
          <w:sz w:val="24"/>
          <w:szCs w:val="20"/>
          <w:lang w:val="vi"/>
        </w:rPr>
        <w:t xml:space="preserve">Thảo luận các phần với đánh giá hàng năm. Thêm thông tin sắp tới. </w:t>
      </w:r>
    </w:p>
    <w:p w14:paraId="0B2F6003" w14:textId="5B8416C8" w:rsidR="00FE0EA3" w:rsidRPr="005A5A93" w:rsidRDefault="00FE0EA3" w:rsidP="005A5A93">
      <w:pPr>
        <w:pStyle w:val="ListParagraph"/>
        <w:numPr>
          <w:ilvl w:val="2"/>
          <w:numId w:val="13"/>
        </w:numPr>
        <w:rPr>
          <w:rFonts w:ascii="Franklin Gothic Book" w:hAnsi="Franklin Gothic Book"/>
          <w:sz w:val="24"/>
          <w:szCs w:val="20"/>
        </w:rPr>
      </w:pPr>
      <w:r>
        <w:rPr>
          <w:sz w:val="24"/>
          <w:szCs w:val="20"/>
          <w:lang w:val="vi"/>
        </w:rPr>
        <w:t xml:space="preserve">Các cuộc trò chuyện liên quan đến phân tích tiền lương đang diễn ra và sẽ được cập nhật khi có thêm thông tin. </w:t>
      </w:r>
    </w:p>
    <w:p w14:paraId="15C575A0" w14:textId="7FC90F01" w:rsidR="00586F40" w:rsidRPr="00FE0EA3" w:rsidRDefault="00013B71" w:rsidP="003D6B2C">
      <w:pPr>
        <w:pStyle w:val="ListParagraph"/>
        <w:numPr>
          <w:ilvl w:val="1"/>
          <w:numId w:val="13"/>
        </w:numPr>
        <w:rPr>
          <w:rFonts w:ascii="Franklin Gothic Book" w:hAnsi="Franklin Gothic Book"/>
          <w:sz w:val="24"/>
          <w:szCs w:val="20"/>
        </w:rPr>
      </w:pPr>
      <w:r w:rsidRPr="003D6B2C">
        <w:rPr>
          <w:sz w:val="24"/>
          <w:szCs w:val="20"/>
          <w:lang w:val="vi"/>
        </w:rPr>
        <w:t>Cập nhật Lập pháp</w:t>
      </w:r>
    </w:p>
    <w:p w14:paraId="1972AFF7" w14:textId="20DDB4DB" w:rsidR="00FE0EA3" w:rsidRPr="00FE0EA3" w:rsidRDefault="00FE0EA3" w:rsidP="00FE0EA3">
      <w:pPr>
        <w:pStyle w:val="ListParagraph"/>
        <w:numPr>
          <w:ilvl w:val="2"/>
          <w:numId w:val="13"/>
        </w:numPr>
        <w:rPr>
          <w:rFonts w:ascii="Franklin Gothic Book" w:hAnsi="Franklin Gothic Book"/>
          <w:sz w:val="24"/>
          <w:szCs w:val="20"/>
        </w:rPr>
      </w:pPr>
      <w:r>
        <w:rPr>
          <w:sz w:val="24"/>
          <w:szCs w:val="20"/>
          <w:lang w:val="vi"/>
        </w:rPr>
        <w:t>Hầu hết điều này tập trung vào những gì các nhiếp chính đã gửi về phía trước liên quan đến các chủ đề gây tranh cãi bao gồm lý thuyết chủng tộc quan trọng, nhiệm vụ vắc-xin, tái huyện và các mục ngân sách.</w:t>
      </w:r>
    </w:p>
    <w:p w14:paraId="533E39B0" w14:textId="4F68E98B" w:rsidR="00B14E92" w:rsidRPr="00FE0EA3" w:rsidRDefault="00B14E92" w:rsidP="009C6E16">
      <w:pPr>
        <w:pStyle w:val="ListParagraph"/>
        <w:numPr>
          <w:ilvl w:val="1"/>
          <w:numId w:val="13"/>
        </w:numPr>
        <w:rPr>
          <w:rFonts w:ascii="Franklin Gothic Book" w:hAnsi="Franklin Gothic Book"/>
          <w:sz w:val="24"/>
          <w:szCs w:val="20"/>
        </w:rPr>
      </w:pPr>
      <w:r w:rsidRPr="00C921B0">
        <w:rPr>
          <w:sz w:val="24"/>
          <w:szCs w:val="20"/>
          <w:lang w:val="vi"/>
        </w:rPr>
        <w:t>Kháng cáo bãi đậu xe + Kháng cáo giao thông</w:t>
      </w:r>
    </w:p>
    <w:p w14:paraId="06D44D45" w14:textId="7C588B89" w:rsidR="00FE0EA3" w:rsidRPr="00586F40" w:rsidRDefault="00FE0EA3" w:rsidP="00FE0EA3">
      <w:pPr>
        <w:pStyle w:val="ListParagraph"/>
        <w:numPr>
          <w:ilvl w:val="2"/>
          <w:numId w:val="13"/>
        </w:numPr>
        <w:rPr>
          <w:rFonts w:ascii="Franklin Gothic Book" w:hAnsi="Franklin Gothic Book"/>
          <w:sz w:val="24"/>
          <w:szCs w:val="20"/>
        </w:rPr>
      </w:pPr>
      <w:r>
        <w:rPr>
          <w:sz w:val="24"/>
          <w:szCs w:val="20"/>
          <w:lang w:val="vi"/>
        </w:rPr>
        <w:t xml:space="preserve">Bận rộn với những lời kêu gọi! Lô 29 đang nhận được rất nhiều hoạt động. </w:t>
      </w:r>
    </w:p>
    <w:p w14:paraId="1538087B" w14:textId="523B9B10" w:rsidR="00A43E69" w:rsidRPr="00FE1961" w:rsidRDefault="00A43E69" w:rsidP="00C921B0">
      <w:pPr>
        <w:pStyle w:val="ListParagraph"/>
        <w:numPr>
          <w:ilvl w:val="1"/>
          <w:numId w:val="13"/>
        </w:numPr>
        <w:rPr>
          <w:rFonts w:ascii="Franklin Gothic Book" w:hAnsi="Franklin Gothic Book"/>
          <w:sz w:val="24"/>
          <w:szCs w:val="20"/>
        </w:rPr>
      </w:pPr>
      <w:r>
        <w:rPr>
          <w:sz w:val="24"/>
          <w:szCs w:val="20"/>
          <w:lang w:val="vi"/>
        </w:rPr>
        <w:t>Hội Sinh viên Chính phủ</w:t>
      </w:r>
    </w:p>
    <w:p w14:paraId="53B8965E" w14:textId="3A182861" w:rsidR="00FE1961" w:rsidRPr="00586F40" w:rsidRDefault="00FE1961" w:rsidP="00FE1961">
      <w:pPr>
        <w:pStyle w:val="ListParagraph"/>
        <w:numPr>
          <w:ilvl w:val="2"/>
          <w:numId w:val="13"/>
        </w:numPr>
        <w:rPr>
          <w:rFonts w:ascii="Franklin Gothic Book" w:hAnsi="Franklin Gothic Book"/>
          <w:sz w:val="24"/>
          <w:szCs w:val="20"/>
        </w:rPr>
      </w:pPr>
      <w:r>
        <w:rPr>
          <w:sz w:val="24"/>
          <w:szCs w:val="20"/>
          <w:lang w:val="vi"/>
        </w:rPr>
        <w:t xml:space="preserve">Không cập nhật tại thời điểm này </w:t>
      </w:r>
    </w:p>
    <w:p w14:paraId="21AA0D9C" w14:textId="629E7DA8" w:rsidR="00A43E69" w:rsidRPr="00FE1961" w:rsidRDefault="00A43E69" w:rsidP="00C921B0">
      <w:pPr>
        <w:pStyle w:val="ListParagraph"/>
        <w:numPr>
          <w:ilvl w:val="1"/>
          <w:numId w:val="13"/>
        </w:numPr>
        <w:rPr>
          <w:rFonts w:ascii="Franklin Gothic Book" w:hAnsi="Franklin Gothic Book"/>
          <w:sz w:val="24"/>
          <w:szCs w:val="20"/>
        </w:rPr>
      </w:pPr>
      <w:r>
        <w:rPr>
          <w:sz w:val="24"/>
          <w:szCs w:val="20"/>
          <w:lang w:val="vi"/>
        </w:rPr>
        <w:t>Thượng viện Khoa</w:t>
      </w:r>
    </w:p>
    <w:p w14:paraId="75478A78" w14:textId="02CAD348" w:rsidR="00FE1961" w:rsidRPr="00586F40" w:rsidRDefault="00FE1961" w:rsidP="00FE1961">
      <w:pPr>
        <w:pStyle w:val="ListParagraph"/>
        <w:numPr>
          <w:ilvl w:val="2"/>
          <w:numId w:val="13"/>
        </w:numPr>
        <w:rPr>
          <w:rFonts w:ascii="Franklin Gothic Book" w:hAnsi="Franklin Gothic Book"/>
          <w:sz w:val="24"/>
          <w:szCs w:val="20"/>
        </w:rPr>
      </w:pPr>
      <w:r>
        <w:rPr>
          <w:sz w:val="24"/>
          <w:szCs w:val="20"/>
          <w:lang w:val="vi"/>
        </w:rPr>
        <w:t>Không cập nhật tại thời điểm này</w:t>
      </w:r>
    </w:p>
    <w:p w14:paraId="13D8D29F" w14:textId="4BD1E60F" w:rsidR="00013B71" w:rsidRPr="00FE1961" w:rsidRDefault="003E3816" w:rsidP="00A243BA">
      <w:pPr>
        <w:pStyle w:val="ListParagraph"/>
        <w:numPr>
          <w:ilvl w:val="0"/>
          <w:numId w:val="13"/>
        </w:numPr>
        <w:rPr>
          <w:rFonts w:ascii="Franklin Gothic Book" w:hAnsi="Franklin Gothic Book"/>
          <w:sz w:val="20"/>
          <w:szCs w:val="20"/>
        </w:rPr>
      </w:pPr>
      <w:r w:rsidRPr="00B64AC2">
        <w:rPr>
          <w:b/>
          <w:sz w:val="24"/>
          <w:szCs w:val="20"/>
          <w:lang w:val="vi"/>
        </w:rPr>
        <w:t>Hoãn lại/Các cuộc họp và sự kiện sắp tới</w:t>
      </w:r>
    </w:p>
    <w:p w14:paraId="435F529F" w14:textId="3D8835A2" w:rsidR="00FE1961" w:rsidRPr="00FE1961" w:rsidRDefault="00FE1961" w:rsidP="00FE1961">
      <w:pPr>
        <w:pStyle w:val="ListParagraph"/>
        <w:ind w:left="2160"/>
        <w:rPr>
          <w:rFonts w:ascii="Franklin Gothic Book" w:hAnsi="Franklin Gothic Book"/>
          <w:bCs/>
          <w:sz w:val="20"/>
          <w:szCs w:val="20"/>
        </w:rPr>
      </w:pPr>
      <w:r>
        <w:rPr>
          <w:rFonts w:ascii="Franklin Gothic Book" w:hAnsi="Franklin Gothic Book"/>
          <w:bCs/>
          <w:sz w:val="24"/>
          <w:szCs w:val="20"/>
        </w:rPr>
        <w:t xml:space="preserve"> </w:t>
      </w:r>
    </w:p>
    <w:sectPr w:rsidR="00FE1961" w:rsidRPr="00FE1961"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B78514C"/>
    <w:lvl w:ilvl="0" w:tplc="04090013">
      <w:start w:val="1"/>
      <w:numFmt w:val="upperRoman"/>
      <w:lvlText w:val="%1."/>
      <w:lvlJc w:val="right"/>
      <w:pPr>
        <w:ind w:left="720" w:hanging="360"/>
      </w:p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0693B"/>
    <w:rsid w:val="00013B71"/>
    <w:rsid w:val="00013BD0"/>
    <w:rsid w:val="00023CFB"/>
    <w:rsid w:val="000446AA"/>
    <w:rsid w:val="00045E45"/>
    <w:rsid w:val="00053323"/>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C6AC3"/>
    <w:rsid w:val="000E0086"/>
    <w:rsid w:val="000F0658"/>
    <w:rsid w:val="000F0D6C"/>
    <w:rsid w:val="0010280F"/>
    <w:rsid w:val="00115B13"/>
    <w:rsid w:val="00130784"/>
    <w:rsid w:val="00131B2D"/>
    <w:rsid w:val="00133802"/>
    <w:rsid w:val="001355C2"/>
    <w:rsid w:val="0014290E"/>
    <w:rsid w:val="00154062"/>
    <w:rsid w:val="001547DB"/>
    <w:rsid w:val="0015786C"/>
    <w:rsid w:val="00166316"/>
    <w:rsid w:val="00174E0A"/>
    <w:rsid w:val="001854E8"/>
    <w:rsid w:val="001A2C8F"/>
    <w:rsid w:val="001A5D88"/>
    <w:rsid w:val="001B2ACB"/>
    <w:rsid w:val="001C30D5"/>
    <w:rsid w:val="001C60F7"/>
    <w:rsid w:val="001D15D8"/>
    <w:rsid w:val="001D6D96"/>
    <w:rsid w:val="001F0DD1"/>
    <w:rsid w:val="0020419E"/>
    <w:rsid w:val="00210943"/>
    <w:rsid w:val="002157B6"/>
    <w:rsid w:val="00217837"/>
    <w:rsid w:val="0022201C"/>
    <w:rsid w:val="00224BCF"/>
    <w:rsid w:val="002273B7"/>
    <w:rsid w:val="002327F0"/>
    <w:rsid w:val="00234646"/>
    <w:rsid w:val="002352D5"/>
    <w:rsid w:val="00235B73"/>
    <w:rsid w:val="00240D3D"/>
    <w:rsid w:val="00241093"/>
    <w:rsid w:val="002416E0"/>
    <w:rsid w:val="00252B6B"/>
    <w:rsid w:val="00252E3F"/>
    <w:rsid w:val="00255C70"/>
    <w:rsid w:val="00262261"/>
    <w:rsid w:val="002642C5"/>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1508"/>
    <w:rsid w:val="0038173A"/>
    <w:rsid w:val="003836CC"/>
    <w:rsid w:val="0038489E"/>
    <w:rsid w:val="003A310A"/>
    <w:rsid w:val="003A3389"/>
    <w:rsid w:val="003B1E8F"/>
    <w:rsid w:val="003B4ED0"/>
    <w:rsid w:val="003B7618"/>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51A3E"/>
    <w:rsid w:val="00453C7B"/>
    <w:rsid w:val="004678F6"/>
    <w:rsid w:val="00473A70"/>
    <w:rsid w:val="0047575A"/>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A5A93"/>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B541E"/>
    <w:rsid w:val="007C2666"/>
    <w:rsid w:val="007C7FD8"/>
    <w:rsid w:val="007D19B3"/>
    <w:rsid w:val="007D1A6D"/>
    <w:rsid w:val="007D7092"/>
    <w:rsid w:val="007D7825"/>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7409"/>
    <w:rsid w:val="00A110CC"/>
    <w:rsid w:val="00A20491"/>
    <w:rsid w:val="00A3551E"/>
    <w:rsid w:val="00A36975"/>
    <w:rsid w:val="00A43E69"/>
    <w:rsid w:val="00A45DF6"/>
    <w:rsid w:val="00A53BAC"/>
    <w:rsid w:val="00A57CA6"/>
    <w:rsid w:val="00A62BA3"/>
    <w:rsid w:val="00A71917"/>
    <w:rsid w:val="00A72390"/>
    <w:rsid w:val="00A73865"/>
    <w:rsid w:val="00A75703"/>
    <w:rsid w:val="00A81A1C"/>
    <w:rsid w:val="00A81B0B"/>
    <w:rsid w:val="00A82AC0"/>
    <w:rsid w:val="00A82B95"/>
    <w:rsid w:val="00A853A8"/>
    <w:rsid w:val="00A9435D"/>
    <w:rsid w:val="00A97FCB"/>
    <w:rsid w:val="00AB3150"/>
    <w:rsid w:val="00AB76FE"/>
    <w:rsid w:val="00AC10AA"/>
    <w:rsid w:val="00AC34FD"/>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8089D"/>
    <w:rsid w:val="00B816E0"/>
    <w:rsid w:val="00B84FA0"/>
    <w:rsid w:val="00B876BA"/>
    <w:rsid w:val="00B90ED4"/>
    <w:rsid w:val="00B9686D"/>
    <w:rsid w:val="00B97EA2"/>
    <w:rsid w:val="00BA1952"/>
    <w:rsid w:val="00BA2DDB"/>
    <w:rsid w:val="00BA5005"/>
    <w:rsid w:val="00BA766B"/>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E7B2B"/>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643E0"/>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629"/>
    <w:rsid w:val="00EA0751"/>
    <w:rsid w:val="00EB1C80"/>
    <w:rsid w:val="00ED6857"/>
    <w:rsid w:val="00ED72C6"/>
    <w:rsid w:val="00ED748A"/>
    <w:rsid w:val="00EE4D2C"/>
    <w:rsid w:val="00EE63BD"/>
    <w:rsid w:val="00F024BE"/>
    <w:rsid w:val="00F145CD"/>
    <w:rsid w:val="00F1550B"/>
    <w:rsid w:val="00F17037"/>
    <w:rsid w:val="00F229F1"/>
    <w:rsid w:val="00F23A01"/>
    <w:rsid w:val="00F309EE"/>
    <w:rsid w:val="00F33950"/>
    <w:rsid w:val="00F50AC6"/>
    <w:rsid w:val="00F55E28"/>
    <w:rsid w:val="00F655E7"/>
    <w:rsid w:val="00F71E06"/>
    <w:rsid w:val="00F8308B"/>
    <w:rsid w:val="00F83D59"/>
    <w:rsid w:val="00FA1A43"/>
    <w:rsid w:val="00FA29FC"/>
    <w:rsid w:val="00FA2A0C"/>
    <w:rsid w:val="00FB3717"/>
    <w:rsid w:val="00FB5B99"/>
    <w:rsid w:val="00FC614A"/>
    <w:rsid w:val="00FC7533"/>
    <w:rsid w:val="00FD2A2B"/>
    <w:rsid w:val="00FE0EA3"/>
    <w:rsid w:val="00FE1961"/>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DFBB"/>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7B541E"/>
    <w:rPr>
      <w:color w:val="605E5C"/>
      <w:shd w:val="clear" w:color="auto" w:fill="E1DFDD"/>
    </w:rPr>
  </w:style>
  <w:style w:type="character" w:styleId="PlaceholderText">
    <w:name w:val="Placeholder Text"/>
    <w:basedOn w:val="DefaultParagraphFont"/>
    <w:uiPriority w:val="99"/>
    <w:semiHidden/>
    <w:rsid w:val="002642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chita.edu/administration/Strategic_Engagement_and_Planning/university_villag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Levine, Ali</cp:lastModifiedBy>
  <cp:revision>1</cp:revision>
  <cp:lastPrinted>2021-07-06T14:41:00Z</cp:lastPrinted>
  <dcterms:created xsi:type="dcterms:W3CDTF">2021-10-06T14:15:00Z</dcterms:created>
  <dcterms:modified xsi:type="dcterms:W3CDTF">2021-10-19T17:53:00Z</dcterms:modified>
</cp:coreProperties>
</file>