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7979" w14:textId="7C5074F1" w:rsidR="00A6708B" w:rsidRPr="00A6708B" w:rsidRDefault="00A6708B" w:rsidP="00A6708B">
      <w:r w:rsidRPr="00A6708B">
        <w:t>University Staff Senate </w:t>
      </w:r>
      <w:r w:rsidR="00421F47">
        <w:t xml:space="preserve">  </w:t>
      </w:r>
      <w:r w:rsidRPr="00A6708B">
        <w:t>October 15, 2024 | 3:30pm-5:00pm | RSC 142 – Harvest Room</w:t>
      </w:r>
    </w:p>
    <w:p w14:paraId="0D8E6943" w14:textId="299063DC" w:rsidR="003A255E" w:rsidRDefault="003A255E" w:rsidP="003A255E">
      <w:r w:rsidRPr="003A255E">
        <w:rPr>
          <w:b/>
          <w:bCs/>
        </w:rPr>
        <w:t xml:space="preserve">Senators in </w:t>
      </w:r>
      <w:r>
        <w:rPr>
          <w:b/>
          <w:bCs/>
        </w:rPr>
        <w:t>a</w:t>
      </w:r>
      <w:r w:rsidRPr="003A255E">
        <w:rPr>
          <w:b/>
          <w:bCs/>
        </w:rPr>
        <w:t>ttendance:</w:t>
      </w:r>
      <w:r w:rsidRPr="003A255E">
        <w:t>   </w:t>
      </w:r>
    </w:p>
    <w:p w14:paraId="14F25A2B" w14:textId="77777777" w:rsidR="00993118" w:rsidRDefault="00993118" w:rsidP="003A255E">
      <w:pPr>
        <w:sectPr w:rsidR="00993118" w:rsidSect="00EC37F5">
          <w:pgSz w:w="12240" w:h="15840"/>
          <w:pgMar w:top="1080" w:right="1260" w:bottom="1260" w:left="1440" w:header="720" w:footer="720" w:gutter="0"/>
          <w:cols w:space="720"/>
          <w:docGrid w:linePitch="360"/>
        </w:sectPr>
      </w:pPr>
    </w:p>
    <w:p w14:paraId="054DA4D7" w14:textId="7433A22D" w:rsidR="003A255E" w:rsidRPr="008833F8" w:rsidRDefault="003A255E" w:rsidP="00993118">
      <w:pPr>
        <w:spacing w:after="0"/>
      </w:pPr>
      <w:r w:rsidRPr="008833F8">
        <w:t>Archambeau, Krissy  </w:t>
      </w:r>
    </w:p>
    <w:p w14:paraId="0EB975FE" w14:textId="77777777" w:rsidR="003A255E" w:rsidRPr="008833F8" w:rsidRDefault="003A255E" w:rsidP="00993118">
      <w:pPr>
        <w:spacing w:after="0"/>
      </w:pPr>
      <w:r w:rsidRPr="008833F8">
        <w:t>Bergkamp, Monica </w:t>
      </w:r>
    </w:p>
    <w:p w14:paraId="7BF0595A" w14:textId="77777777" w:rsidR="003A255E" w:rsidRPr="008833F8" w:rsidRDefault="003A255E" w:rsidP="00993118">
      <w:pPr>
        <w:spacing w:after="0"/>
      </w:pPr>
      <w:r w:rsidRPr="008833F8">
        <w:t>Brooking, Wendy  </w:t>
      </w:r>
    </w:p>
    <w:p w14:paraId="4EA0C7DB" w14:textId="77777777" w:rsidR="003A255E" w:rsidRPr="008833F8" w:rsidRDefault="003A255E" w:rsidP="00993118">
      <w:pPr>
        <w:spacing w:after="0"/>
      </w:pPr>
      <w:r w:rsidRPr="008833F8">
        <w:t>Brown, Anne Marie  </w:t>
      </w:r>
    </w:p>
    <w:p w14:paraId="092007A3" w14:textId="30B67206" w:rsidR="003A255E" w:rsidRPr="008833F8" w:rsidRDefault="0037272C" w:rsidP="00993118">
      <w:pPr>
        <w:spacing w:after="0"/>
      </w:pPr>
      <w:r w:rsidRPr="008833F8">
        <w:t>Bui, Trang</w:t>
      </w:r>
      <w:r w:rsidR="003A255E" w:rsidRPr="008833F8">
        <w:t>  </w:t>
      </w:r>
    </w:p>
    <w:p w14:paraId="2CD19AFC" w14:textId="77777777" w:rsidR="003A255E" w:rsidRPr="008833F8" w:rsidRDefault="003A255E" w:rsidP="00993118">
      <w:pPr>
        <w:spacing w:after="0"/>
      </w:pPr>
      <w:r w:rsidRPr="008833F8">
        <w:t>Coffey, Aaron  </w:t>
      </w:r>
    </w:p>
    <w:p w14:paraId="003373D1" w14:textId="77777777" w:rsidR="003A255E" w:rsidRPr="008833F8" w:rsidRDefault="003A255E" w:rsidP="00993118">
      <w:pPr>
        <w:spacing w:after="0"/>
      </w:pPr>
      <w:r w:rsidRPr="008833F8">
        <w:t>Duffy, Kevin  </w:t>
      </w:r>
    </w:p>
    <w:p w14:paraId="50EECA3A" w14:textId="77777777" w:rsidR="003A255E" w:rsidRPr="008833F8" w:rsidRDefault="003A255E" w:rsidP="00993118">
      <w:pPr>
        <w:spacing w:after="0"/>
      </w:pPr>
      <w:r w:rsidRPr="008833F8">
        <w:t>Fonseca, Gabriel  </w:t>
      </w:r>
    </w:p>
    <w:p w14:paraId="73D100D7" w14:textId="66FE9F6C" w:rsidR="003A255E" w:rsidRPr="008833F8" w:rsidRDefault="003A255E" w:rsidP="00993118">
      <w:pPr>
        <w:spacing w:after="0"/>
      </w:pPr>
      <w:r w:rsidRPr="008833F8">
        <w:t>Houston, Matthew  </w:t>
      </w:r>
    </w:p>
    <w:p w14:paraId="03336702" w14:textId="77777777" w:rsidR="003A255E" w:rsidRPr="008833F8" w:rsidRDefault="003A255E" w:rsidP="00993118">
      <w:pPr>
        <w:spacing w:after="0"/>
      </w:pPr>
      <w:r w:rsidRPr="008833F8">
        <w:t>Lockhart, Courtney  </w:t>
      </w:r>
    </w:p>
    <w:p w14:paraId="660370AC" w14:textId="77777777" w:rsidR="003A255E" w:rsidRPr="008833F8" w:rsidRDefault="003A255E" w:rsidP="00993118">
      <w:pPr>
        <w:spacing w:after="0"/>
      </w:pPr>
      <w:r w:rsidRPr="008833F8">
        <w:t>Ludlow, Daniel  </w:t>
      </w:r>
    </w:p>
    <w:p w14:paraId="668965B9" w14:textId="77777777" w:rsidR="003A255E" w:rsidRPr="008833F8" w:rsidRDefault="003A255E" w:rsidP="00993118">
      <w:pPr>
        <w:spacing w:after="0"/>
      </w:pPr>
      <w:r w:rsidRPr="008833F8">
        <w:t>Mendez, Jacob  </w:t>
      </w:r>
    </w:p>
    <w:p w14:paraId="652C8DB7" w14:textId="77777777" w:rsidR="000D6EBE" w:rsidRPr="008833F8" w:rsidRDefault="000D6EBE" w:rsidP="00993118">
      <w:pPr>
        <w:spacing w:after="0"/>
      </w:pPr>
      <w:r w:rsidRPr="008833F8">
        <w:t>Pierpoint, Jessica</w:t>
      </w:r>
    </w:p>
    <w:p w14:paraId="1713D1E2" w14:textId="77777777" w:rsidR="003A255E" w:rsidRPr="008833F8" w:rsidRDefault="003A255E" w:rsidP="00993118">
      <w:pPr>
        <w:spacing w:after="0"/>
      </w:pPr>
      <w:r w:rsidRPr="008833F8">
        <w:t>Redington, Corby  </w:t>
      </w:r>
    </w:p>
    <w:p w14:paraId="6E679068" w14:textId="77777777" w:rsidR="003A255E" w:rsidRPr="008833F8" w:rsidRDefault="003A255E" w:rsidP="00993118">
      <w:pPr>
        <w:spacing w:after="0"/>
      </w:pPr>
      <w:r w:rsidRPr="008833F8">
        <w:t>Rees, Margaret </w:t>
      </w:r>
    </w:p>
    <w:p w14:paraId="161BE6A9" w14:textId="035BD390" w:rsidR="003A255E" w:rsidRPr="008833F8" w:rsidRDefault="000D6EBE" w:rsidP="00993118">
      <w:pPr>
        <w:spacing w:after="0"/>
      </w:pPr>
      <w:r w:rsidRPr="008833F8">
        <w:t>Rogers, Kennedy</w:t>
      </w:r>
      <w:r w:rsidR="003A255E" w:rsidRPr="008833F8">
        <w:t>  </w:t>
      </w:r>
    </w:p>
    <w:p w14:paraId="476CA50E" w14:textId="77777777" w:rsidR="003A255E" w:rsidRPr="008833F8" w:rsidRDefault="003A255E" w:rsidP="00993118">
      <w:pPr>
        <w:spacing w:after="0"/>
      </w:pPr>
      <w:r w:rsidRPr="008833F8">
        <w:t>Salters, Stacy  </w:t>
      </w:r>
    </w:p>
    <w:p w14:paraId="0CC86B5A" w14:textId="77777777" w:rsidR="003A255E" w:rsidRPr="003A255E" w:rsidRDefault="003A255E" w:rsidP="00993118">
      <w:pPr>
        <w:spacing w:after="0"/>
      </w:pPr>
      <w:r w:rsidRPr="008833F8">
        <w:t>Swink, Rhenee </w:t>
      </w:r>
      <w:r w:rsidRPr="003A255E">
        <w:t> </w:t>
      </w:r>
    </w:p>
    <w:p w14:paraId="3079EA6E" w14:textId="77777777" w:rsidR="00993118" w:rsidRDefault="00993118" w:rsidP="003A255E">
      <w:pPr>
        <w:rPr>
          <w:b/>
          <w:bCs/>
        </w:rPr>
        <w:sectPr w:rsidR="00993118" w:rsidSect="00993118">
          <w:type w:val="continuous"/>
          <w:pgSz w:w="12240" w:h="15840"/>
          <w:pgMar w:top="1080" w:right="1260" w:bottom="1260" w:left="1440" w:header="720" w:footer="720" w:gutter="0"/>
          <w:cols w:num="3" w:space="720"/>
          <w:docGrid w:linePitch="360"/>
        </w:sectPr>
      </w:pPr>
    </w:p>
    <w:p w14:paraId="505884B6" w14:textId="77777777" w:rsidR="003A255E" w:rsidRDefault="003A255E" w:rsidP="003A255E">
      <w:pPr>
        <w:rPr>
          <w:b/>
          <w:bCs/>
        </w:rPr>
      </w:pPr>
    </w:p>
    <w:p w14:paraId="69E5AA33" w14:textId="7A143584" w:rsidR="003A255E" w:rsidRPr="00C36E87" w:rsidRDefault="003A255E" w:rsidP="003A255E">
      <w:r w:rsidRPr="00C36E87">
        <w:rPr>
          <w:b/>
          <w:bCs/>
        </w:rPr>
        <w:t xml:space="preserve">Senators </w:t>
      </w:r>
      <w:r>
        <w:rPr>
          <w:b/>
          <w:bCs/>
        </w:rPr>
        <w:t>remote</w:t>
      </w:r>
      <w:r w:rsidRPr="00C36E87">
        <w:rPr>
          <w:b/>
          <w:bCs/>
        </w:rPr>
        <w:t>: </w:t>
      </w:r>
      <w:r w:rsidRPr="00C36E87">
        <w:t>  </w:t>
      </w:r>
    </w:p>
    <w:p w14:paraId="630793C6" w14:textId="77777777" w:rsidR="00993118" w:rsidRDefault="00993118" w:rsidP="00993118">
      <w:pPr>
        <w:spacing w:after="0"/>
        <w:sectPr w:rsidR="00993118" w:rsidSect="00993118">
          <w:type w:val="continuous"/>
          <w:pgSz w:w="12240" w:h="15840"/>
          <w:pgMar w:top="1080" w:right="1260" w:bottom="1260" w:left="1440" w:header="720" w:footer="720" w:gutter="0"/>
          <w:cols w:space="720"/>
          <w:docGrid w:linePitch="360"/>
        </w:sectPr>
      </w:pPr>
    </w:p>
    <w:p w14:paraId="50530B6C" w14:textId="77777777" w:rsidR="00E17671" w:rsidRDefault="00E17671" w:rsidP="00993118">
      <w:pPr>
        <w:spacing w:after="0"/>
      </w:pPr>
      <w:r>
        <w:t>Pletcher, Lyndsay</w:t>
      </w:r>
    </w:p>
    <w:p w14:paraId="2E8428FB" w14:textId="77777777" w:rsidR="00A45AF2" w:rsidRDefault="00A45AF2" w:rsidP="00993118">
      <w:pPr>
        <w:spacing w:after="0"/>
      </w:pPr>
      <w:r>
        <w:t>Nguyen, Kendra</w:t>
      </w:r>
    </w:p>
    <w:p w14:paraId="57FDB0C7" w14:textId="77777777" w:rsidR="00A45AF2" w:rsidRDefault="00A45AF2" w:rsidP="00993118">
      <w:pPr>
        <w:spacing w:after="0"/>
      </w:pPr>
      <w:r>
        <w:t>Martin, Emily</w:t>
      </w:r>
    </w:p>
    <w:p w14:paraId="5AFBB779" w14:textId="77777777" w:rsidR="00943F87" w:rsidRDefault="00A45AF2" w:rsidP="00993118">
      <w:pPr>
        <w:spacing w:after="0"/>
      </w:pPr>
      <w:r>
        <w:t>Brown, Zachary</w:t>
      </w:r>
    </w:p>
    <w:p w14:paraId="05BA9452" w14:textId="77777777" w:rsidR="00943F87" w:rsidRDefault="00943F87" w:rsidP="00943F87">
      <w:pPr>
        <w:spacing w:after="0"/>
      </w:pPr>
      <w:r w:rsidRPr="008833F8">
        <w:t>Gutierrez, Kimberly</w:t>
      </w:r>
    </w:p>
    <w:p w14:paraId="241169D3" w14:textId="77777777" w:rsidR="00E83E51" w:rsidRDefault="006C08A1" w:rsidP="00943F87">
      <w:pPr>
        <w:spacing w:after="0"/>
      </w:pPr>
      <w:r w:rsidRPr="008833F8">
        <w:t>McClintock, Amy </w:t>
      </w:r>
    </w:p>
    <w:p w14:paraId="4B1590E7" w14:textId="77777777" w:rsidR="00E83E51" w:rsidRPr="008833F8" w:rsidRDefault="00E83E51" w:rsidP="00E83E51">
      <w:pPr>
        <w:spacing w:after="0"/>
      </w:pPr>
      <w:r w:rsidRPr="008833F8">
        <w:t>Linder, Angela  </w:t>
      </w:r>
    </w:p>
    <w:p w14:paraId="0B2F719E" w14:textId="377BD118" w:rsidR="006C08A1" w:rsidRPr="008833F8" w:rsidRDefault="006C08A1" w:rsidP="00943F87">
      <w:pPr>
        <w:spacing w:after="0"/>
      </w:pPr>
      <w:r w:rsidRPr="008833F8">
        <w:t> </w:t>
      </w:r>
    </w:p>
    <w:p w14:paraId="34BD03FF" w14:textId="1AD08CE1" w:rsidR="00943F87" w:rsidRDefault="00943F87" w:rsidP="00993118">
      <w:pPr>
        <w:spacing w:after="0"/>
        <w:sectPr w:rsidR="00943F87" w:rsidSect="00993118">
          <w:type w:val="continuous"/>
          <w:pgSz w:w="12240" w:h="15840"/>
          <w:pgMar w:top="1080" w:right="1260" w:bottom="1260" w:left="1440" w:header="720" w:footer="720" w:gutter="0"/>
          <w:cols w:num="3" w:space="720"/>
          <w:docGrid w:linePitch="360"/>
        </w:sectPr>
      </w:pPr>
    </w:p>
    <w:p w14:paraId="6FB45AF3" w14:textId="77777777" w:rsidR="00993118" w:rsidRPr="003A255E" w:rsidRDefault="00993118" w:rsidP="00993118">
      <w:pPr>
        <w:spacing w:after="0"/>
      </w:pPr>
    </w:p>
    <w:p w14:paraId="347A7DCF" w14:textId="1602B744" w:rsidR="00C36E87" w:rsidRPr="00C36E87" w:rsidRDefault="00C36E87" w:rsidP="00C36E87">
      <w:r w:rsidRPr="00C36E87">
        <w:rPr>
          <w:b/>
          <w:bCs/>
        </w:rPr>
        <w:t xml:space="preserve">Senators not </w:t>
      </w:r>
      <w:r w:rsidR="003A255E">
        <w:rPr>
          <w:b/>
          <w:bCs/>
        </w:rPr>
        <w:t>in a</w:t>
      </w:r>
      <w:r w:rsidRPr="00C36E87">
        <w:rPr>
          <w:b/>
          <w:bCs/>
        </w:rPr>
        <w:t>ttendance: </w:t>
      </w:r>
      <w:r w:rsidRPr="00C36E87">
        <w:t>  </w:t>
      </w:r>
    </w:p>
    <w:p w14:paraId="1209F16F" w14:textId="77777777" w:rsidR="00993118" w:rsidRDefault="00993118" w:rsidP="00993118">
      <w:pPr>
        <w:spacing w:after="0"/>
        <w:sectPr w:rsidR="00993118" w:rsidSect="00993118">
          <w:type w:val="continuous"/>
          <w:pgSz w:w="12240" w:h="15840"/>
          <w:pgMar w:top="1080" w:right="1260" w:bottom="1260" w:left="1440" w:header="720" w:footer="720" w:gutter="0"/>
          <w:cols w:space="720"/>
          <w:docGrid w:linePitch="360"/>
        </w:sectPr>
      </w:pPr>
    </w:p>
    <w:p w14:paraId="2B9EF6F4" w14:textId="77777777" w:rsidR="00A42842" w:rsidRDefault="00A42842" w:rsidP="00993118">
      <w:pPr>
        <w:spacing w:after="0"/>
      </w:pPr>
      <w:r>
        <w:t>Gimlin, Denise</w:t>
      </w:r>
    </w:p>
    <w:p w14:paraId="46B4A474" w14:textId="77777777" w:rsidR="00A42842" w:rsidRDefault="00A42842" w:rsidP="00993118">
      <w:pPr>
        <w:spacing w:after="0"/>
      </w:pPr>
      <w:r>
        <w:t>Leonard, Christopher</w:t>
      </w:r>
    </w:p>
    <w:p w14:paraId="2D1CBB0C" w14:textId="77777777" w:rsidR="00F34A93" w:rsidRDefault="00A42842" w:rsidP="00993118">
      <w:pPr>
        <w:spacing w:after="0"/>
      </w:pPr>
      <w:r>
        <w:t>Kouns, Marissa</w:t>
      </w:r>
    </w:p>
    <w:p w14:paraId="7E7B13D4" w14:textId="77777777" w:rsidR="00F34A93" w:rsidRDefault="00F34A93" w:rsidP="00993118">
      <w:pPr>
        <w:spacing w:after="0"/>
      </w:pPr>
      <w:r>
        <w:t>Pack, Naquela</w:t>
      </w:r>
    </w:p>
    <w:p w14:paraId="6175AE6C" w14:textId="77777777" w:rsidR="00993118" w:rsidRDefault="00F34A93" w:rsidP="00993118">
      <w:pPr>
        <w:spacing w:after="0"/>
      </w:pPr>
      <w:r>
        <w:t>Smetak, Kelley</w:t>
      </w:r>
      <w:r w:rsidR="00993118" w:rsidRPr="003A255E">
        <w:t>  </w:t>
      </w:r>
    </w:p>
    <w:p w14:paraId="7AB15998" w14:textId="77777777" w:rsidR="008E146F" w:rsidRDefault="008E146F" w:rsidP="008E146F">
      <w:pPr>
        <w:spacing w:after="0"/>
      </w:pPr>
      <w:r w:rsidRPr="008833F8">
        <w:t>Brown, Zachary</w:t>
      </w:r>
    </w:p>
    <w:p w14:paraId="03105DAE" w14:textId="77777777" w:rsidR="00510E30" w:rsidRPr="008833F8" w:rsidRDefault="00510E30" w:rsidP="00510E30">
      <w:pPr>
        <w:spacing w:after="0"/>
      </w:pPr>
      <w:r w:rsidRPr="008833F8">
        <w:t>Johnson, Nathaniel  </w:t>
      </w:r>
    </w:p>
    <w:p w14:paraId="2C959F63" w14:textId="77777777" w:rsidR="00510E30" w:rsidRPr="008833F8" w:rsidRDefault="00510E30" w:rsidP="008E146F">
      <w:pPr>
        <w:spacing w:after="0"/>
      </w:pPr>
    </w:p>
    <w:p w14:paraId="227FFA7B" w14:textId="0A081CC9" w:rsidR="008E146F" w:rsidRDefault="008E146F" w:rsidP="00993118">
      <w:pPr>
        <w:spacing w:after="0"/>
        <w:sectPr w:rsidR="008E146F" w:rsidSect="00993118">
          <w:type w:val="continuous"/>
          <w:pgSz w:w="12240" w:h="15840"/>
          <w:pgMar w:top="1080" w:right="1260" w:bottom="1260" w:left="1440" w:header="720" w:footer="720" w:gutter="0"/>
          <w:cols w:num="3" w:space="720"/>
          <w:docGrid w:linePitch="360"/>
        </w:sectPr>
      </w:pPr>
    </w:p>
    <w:p w14:paraId="7C6AA923" w14:textId="11F5C0F7" w:rsidR="00C36E87" w:rsidRPr="00C36E87" w:rsidRDefault="00993118" w:rsidP="00C36E87">
      <w:r w:rsidRPr="00C36E87">
        <w:t xml:space="preserve"> </w:t>
      </w:r>
      <w:r w:rsidR="00C36E87" w:rsidRPr="00C36E87">
        <w:t> </w:t>
      </w:r>
    </w:p>
    <w:p w14:paraId="2D17CE38" w14:textId="71BBBBEB" w:rsidR="00C36E87" w:rsidRPr="00C36E87" w:rsidRDefault="00C36E87" w:rsidP="00C36E87">
      <w:r w:rsidRPr="00C36E87">
        <w:rPr>
          <w:b/>
          <w:bCs/>
        </w:rPr>
        <w:t xml:space="preserve">Visitors: </w:t>
      </w:r>
      <w:r w:rsidR="00115A7B">
        <w:t>Joseph Dempewolf, Aidan D</w:t>
      </w:r>
      <w:r w:rsidR="00943F87">
        <w:t>unleavy, Maleah Evans</w:t>
      </w:r>
      <w:r w:rsidR="006C08A1">
        <w:t>, Brandee Palmer</w:t>
      </w:r>
      <w:r w:rsidR="006D28B5">
        <w:t>, Lisa Clancy, Traci Taylor, Abbi Whisler</w:t>
      </w:r>
      <w:r w:rsidR="003909B1">
        <w:t>, Susan McCoy</w:t>
      </w:r>
    </w:p>
    <w:p w14:paraId="17360135" w14:textId="054EFDEF" w:rsidR="00A6708B" w:rsidRPr="00A6708B" w:rsidRDefault="00A6708B" w:rsidP="00A6708B"/>
    <w:p w14:paraId="0DD91776" w14:textId="77777777" w:rsidR="00A6708B" w:rsidRPr="00A6708B" w:rsidRDefault="00A6708B" w:rsidP="00A6708B">
      <w:pPr>
        <w:numPr>
          <w:ilvl w:val="0"/>
          <w:numId w:val="15"/>
        </w:numPr>
      </w:pPr>
      <w:r w:rsidRPr="00A6708B">
        <w:rPr>
          <w:b/>
          <w:bCs/>
        </w:rPr>
        <w:t>Call to Order</w:t>
      </w:r>
      <w:r w:rsidRPr="00A6708B">
        <w:t> </w:t>
      </w:r>
    </w:p>
    <w:p w14:paraId="5C65CF19" w14:textId="77777777" w:rsidR="00A6708B" w:rsidRPr="00A6708B" w:rsidRDefault="00A6708B" w:rsidP="00A6708B">
      <w:pPr>
        <w:numPr>
          <w:ilvl w:val="0"/>
          <w:numId w:val="16"/>
        </w:numPr>
      </w:pPr>
      <w:hyperlink r:id="rId10" w:tgtFrame="_blank" w:history="1">
        <w:r w:rsidRPr="00A6708B">
          <w:rPr>
            <w:rStyle w:val="Hyperlink"/>
          </w:rPr>
          <w:t>Approval of Minutes</w:t>
        </w:r>
      </w:hyperlink>
      <w:r w:rsidRPr="00A6708B">
        <w:t xml:space="preserve"> – Electronic </w:t>
      </w:r>
      <w:r w:rsidRPr="00A6708B">
        <w:br/>
        <w:t> </w:t>
      </w:r>
    </w:p>
    <w:p w14:paraId="48C6EBFD" w14:textId="77777777" w:rsidR="00A6708B" w:rsidRPr="00A6708B" w:rsidRDefault="00A6708B" w:rsidP="00A6708B">
      <w:pPr>
        <w:numPr>
          <w:ilvl w:val="0"/>
          <w:numId w:val="17"/>
        </w:numPr>
      </w:pPr>
      <w:r w:rsidRPr="00A6708B">
        <w:rPr>
          <w:b/>
          <w:bCs/>
        </w:rPr>
        <w:t>Guest Presenter</w:t>
      </w:r>
      <w:r w:rsidRPr="00A6708B">
        <w:t> </w:t>
      </w:r>
    </w:p>
    <w:p w14:paraId="3B99E2D7" w14:textId="77777777" w:rsidR="00A6596E" w:rsidRDefault="00A6708B" w:rsidP="00A6708B">
      <w:pPr>
        <w:numPr>
          <w:ilvl w:val="0"/>
          <w:numId w:val="18"/>
        </w:numPr>
      </w:pPr>
      <w:r w:rsidRPr="00A6708B">
        <w:t>Vicki Whisenhant – HR Update </w:t>
      </w:r>
    </w:p>
    <w:p w14:paraId="764FCB3E" w14:textId="785A15A1" w:rsidR="008A2BF7" w:rsidRDefault="004D1B59" w:rsidP="00A6596E">
      <w:pPr>
        <w:numPr>
          <w:ilvl w:val="1"/>
          <w:numId w:val="18"/>
        </w:numPr>
      </w:pPr>
      <w:r>
        <w:t>Pretty steady headcount</w:t>
      </w:r>
      <w:r w:rsidR="007A4305">
        <w:t xml:space="preserve"> overall</w:t>
      </w:r>
      <w:r>
        <w:t>, some growth</w:t>
      </w:r>
      <w:r w:rsidR="007A4305">
        <w:t xml:space="preserve"> and</w:t>
      </w:r>
      <w:r w:rsidR="00363C16">
        <w:t xml:space="preserve"> IDP </w:t>
      </w:r>
      <w:r w:rsidR="007A4305">
        <w:t xml:space="preserve">is </w:t>
      </w:r>
      <w:r w:rsidR="00363C16">
        <w:t>most of growth in FTEs</w:t>
      </w:r>
      <w:r w:rsidR="008A2BF7">
        <w:t>, approximately 6,000</w:t>
      </w:r>
      <w:r w:rsidR="00E434D8">
        <w:t xml:space="preserve"> employees</w:t>
      </w:r>
      <w:r w:rsidR="008A2BF7">
        <w:t xml:space="preserve"> including non-benefits eligible (nearly same as last year).</w:t>
      </w:r>
    </w:p>
    <w:p w14:paraId="6D75AB01" w14:textId="154F39C8" w:rsidR="000D119B" w:rsidRDefault="008A2BF7" w:rsidP="00A6596E">
      <w:pPr>
        <w:numPr>
          <w:ilvl w:val="1"/>
          <w:numId w:val="18"/>
        </w:numPr>
      </w:pPr>
      <w:r>
        <w:t xml:space="preserve">Turnover </w:t>
      </w:r>
      <w:r w:rsidR="00E434D8">
        <w:t xml:space="preserve">this year is </w:t>
      </w:r>
      <w:r>
        <w:t xml:space="preserve">slightly lower </w:t>
      </w:r>
      <w:r w:rsidR="00E434D8">
        <w:t>a</w:t>
      </w:r>
      <w:r>
        <w:t>t 13.8%</w:t>
      </w:r>
      <w:r w:rsidR="003635A2">
        <w:t xml:space="preserve"> (15.1% last year).  About 3 departments that received an e-mail from Vicki regarding turnover might be something to focus on, but no big stand outs.  Nothing specifically noted based on gender, race, ethnicity, etc.</w:t>
      </w:r>
      <w:r w:rsidR="004266C6">
        <w:t xml:space="preserve"> but if you see something, make sure to follow protocols including conversation with Supervisor and then follow up with HR as needed.</w:t>
      </w:r>
      <w:r w:rsidR="00EF64CA">
        <w:t xml:space="preserve">  51% of turnover was in IDP, </w:t>
      </w:r>
      <w:r w:rsidR="007D22D1">
        <w:t xml:space="preserve">so main campus was </w:t>
      </w:r>
      <w:r w:rsidR="00544D5C">
        <w:t xml:space="preserve">actually </w:t>
      </w:r>
      <w:r w:rsidR="007D22D1">
        <w:t>less than 7% turnover.</w:t>
      </w:r>
    </w:p>
    <w:p w14:paraId="7A0A2396" w14:textId="7E514AB6" w:rsidR="00D556B1" w:rsidRDefault="000D119B" w:rsidP="00A6596E">
      <w:pPr>
        <w:numPr>
          <w:ilvl w:val="1"/>
          <w:numId w:val="18"/>
        </w:numPr>
      </w:pPr>
      <w:r>
        <w:t xml:space="preserve">Questions on clarification of IDP employees and how they differ from main campus employees?  They are WSU employees, but since they have specific regulations, specifications, etc. the </w:t>
      </w:r>
      <w:r w:rsidR="00D556B1">
        <w:t xml:space="preserve">policies are different and they are maintained by different HR </w:t>
      </w:r>
      <w:r w:rsidR="00544D5C">
        <w:t>staff</w:t>
      </w:r>
      <w:r w:rsidR="00D556B1">
        <w:t>.</w:t>
      </w:r>
    </w:p>
    <w:p w14:paraId="6F163686" w14:textId="77777777" w:rsidR="003E7774" w:rsidRDefault="00E61787" w:rsidP="00A6596E">
      <w:pPr>
        <w:numPr>
          <w:ilvl w:val="1"/>
          <w:numId w:val="18"/>
        </w:numPr>
      </w:pPr>
      <w:r>
        <w:lastRenderedPageBreak/>
        <w:t>Question about specifics of turnover (57%</w:t>
      </w:r>
      <w:r w:rsidR="003E7774">
        <w:t xml:space="preserve"> = </w:t>
      </w:r>
      <w:r>
        <w:t xml:space="preserve"> resignation, 10%</w:t>
      </w:r>
      <w:r w:rsidR="003E7774">
        <w:t xml:space="preserve"> = </w:t>
      </w:r>
      <w:r>
        <w:t>retirement, 5%</w:t>
      </w:r>
      <w:r w:rsidR="003E7774">
        <w:t xml:space="preserve"> = </w:t>
      </w:r>
      <w:r>
        <w:t>based on performance</w:t>
      </w:r>
      <w:r w:rsidR="006C2E7F">
        <w:t xml:space="preserve"> – 80% of employees are leaving if they have been here 5 years of less – not uncommon, but a point of focus)</w:t>
      </w:r>
      <w:r w:rsidR="003E7774">
        <w:t>.</w:t>
      </w:r>
    </w:p>
    <w:p w14:paraId="6630F237" w14:textId="77777777" w:rsidR="008A38D0" w:rsidRDefault="003E7774" w:rsidP="003E7774">
      <w:pPr>
        <w:numPr>
          <w:ilvl w:val="2"/>
          <w:numId w:val="18"/>
        </w:numPr>
      </w:pPr>
      <w:r>
        <w:t>80% turnover on newer employees has been shared with leadership, and no plans have been made but there are conversations starting as of now.</w:t>
      </w:r>
    </w:p>
    <w:p w14:paraId="435E59D0" w14:textId="77777777" w:rsidR="008A38D0" w:rsidRDefault="008A38D0" w:rsidP="008A38D0">
      <w:pPr>
        <w:numPr>
          <w:ilvl w:val="1"/>
          <w:numId w:val="18"/>
        </w:numPr>
      </w:pPr>
      <w:r>
        <w:t>Question on staff to student ratios</w:t>
      </w:r>
    </w:p>
    <w:p w14:paraId="191551FC" w14:textId="77777777" w:rsidR="0023602F" w:rsidRDefault="008A38D0" w:rsidP="008A38D0">
      <w:pPr>
        <w:numPr>
          <w:ilvl w:val="2"/>
          <w:numId w:val="18"/>
        </w:numPr>
      </w:pPr>
      <w:r>
        <w:t>We don’t have overall ratios but likely are available within specific departments</w:t>
      </w:r>
      <w:r w:rsidR="0023602F">
        <w:t xml:space="preserve"> (HR is below the ratio that they should be at, for example).</w:t>
      </w:r>
    </w:p>
    <w:p w14:paraId="2DCB8F96" w14:textId="442F92D2" w:rsidR="0023602F" w:rsidRDefault="0023602F" w:rsidP="0023602F">
      <w:pPr>
        <w:numPr>
          <w:ilvl w:val="1"/>
          <w:numId w:val="18"/>
        </w:numPr>
      </w:pPr>
      <w:r>
        <w:t xml:space="preserve">FY 25 (started July 2024), 3 </w:t>
      </w:r>
      <w:r w:rsidR="0017279F">
        <w:t xml:space="preserve">compensation </w:t>
      </w:r>
      <w:r>
        <w:t>goals:</w:t>
      </w:r>
    </w:p>
    <w:p w14:paraId="1FA38362" w14:textId="3309957D" w:rsidR="0023602F" w:rsidRDefault="0023602F" w:rsidP="0017279F">
      <w:pPr>
        <w:numPr>
          <w:ilvl w:val="2"/>
          <w:numId w:val="18"/>
        </w:numPr>
        <w:spacing w:after="0"/>
      </w:pPr>
      <w:r>
        <w:t>Mov</w:t>
      </w:r>
      <w:r w:rsidR="0088711A">
        <w:t>e</w:t>
      </w:r>
      <w:r>
        <w:t xml:space="preserve"> employees below minimum of their pay range</w:t>
      </w:r>
    </w:p>
    <w:p w14:paraId="7BC6425C" w14:textId="77777777" w:rsidR="003B5121" w:rsidRDefault="0023602F" w:rsidP="0017279F">
      <w:pPr>
        <w:numPr>
          <w:ilvl w:val="2"/>
          <w:numId w:val="18"/>
        </w:numPr>
        <w:spacing w:after="0"/>
      </w:pPr>
      <w:r>
        <w:t xml:space="preserve">Move Faculty </w:t>
      </w:r>
      <w:r w:rsidR="003B5121">
        <w:t>towards pay analysis results</w:t>
      </w:r>
    </w:p>
    <w:p w14:paraId="4B098701" w14:textId="77777777" w:rsidR="00C95FAE" w:rsidRDefault="003B5121" w:rsidP="00C95FAE">
      <w:pPr>
        <w:numPr>
          <w:ilvl w:val="2"/>
          <w:numId w:val="18"/>
        </w:numPr>
      </w:pPr>
      <w:r>
        <w:t>Begin moving Staff towards their respective quartiles</w:t>
      </w:r>
    </w:p>
    <w:p w14:paraId="564C4514" w14:textId="77777777" w:rsidR="00C95FAE" w:rsidRDefault="00C95FAE" w:rsidP="00C95FAE">
      <w:pPr>
        <w:numPr>
          <w:ilvl w:val="1"/>
          <w:numId w:val="18"/>
        </w:numPr>
      </w:pPr>
      <w:r>
        <w:t>FY 24 outcomes:</w:t>
      </w:r>
    </w:p>
    <w:p w14:paraId="1EB92704" w14:textId="724FFFEB" w:rsidR="00C95FAE" w:rsidRDefault="00C95FAE" w:rsidP="0017279F">
      <w:pPr>
        <w:numPr>
          <w:ilvl w:val="2"/>
          <w:numId w:val="18"/>
        </w:numPr>
        <w:spacing w:after="0"/>
      </w:pPr>
      <w:r>
        <w:t xml:space="preserve">155 staff moved up to </w:t>
      </w:r>
      <w:r w:rsidR="0088711A">
        <w:t xml:space="preserve">the new </w:t>
      </w:r>
      <w:r>
        <w:t xml:space="preserve">minimum of </w:t>
      </w:r>
      <w:r w:rsidR="0088711A">
        <w:t xml:space="preserve">their </w:t>
      </w:r>
      <w:r>
        <w:t>pay range</w:t>
      </w:r>
    </w:p>
    <w:p w14:paraId="321F567A" w14:textId="77777777" w:rsidR="00C95FAE" w:rsidRDefault="00C95FAE" w:rsidP="0017279F">
      <w:pPr>
        <w:numPr>
          <w:ilvl w:val="2"/>
          <w:numId w:val="18"/>
        </w:numPr>
        <w:spacing w:after="0"/>
      </w:pPr>
      <w:r>
        <w:t>314 faculty adjustments</w:t>
      </w:r>
    </w:p>
    <w:p w14:paraId="72B284B3" w14:textId="77777777" w:rsidR="00C95FAE" w:rsidRDefault="00C95FAE" w:rsidP="00C95FAE">
      <w:pPr>
        <w:numPr>
          <w:ilvl w:val="2"/>
          <w:numId w:val="18"/>
        </w:numPr>
      </w:pPr>
      <w:r>
        <w:t>1,706 faculty and staff received a 1% increase</w:t>
      </w:r>
    </w:p>
    <w:p w14:paraId="68777A22" w14:textId="6FA8F6C7" w:rsidR="00A7596D" w:rsidRDefault="00A7596D" w:rsidP="00A7596D">
      <w:pPr>
        <w:numPr>
          <w:ilvl w:val="1"/>
          <w:numId w:val="18"/>
        </w:numPr>
      </w:pPr>
      <w:r>
        <w:t xml:space="preserve">Aggregate, we are now at about 84% of </w:t>
      </w:r>
      <w:r w:rsidR="007F2EC8">
        <w:t>the market</w:t>
      </w:r>
      <w:r>
        <w:t xml:space="preserve">, lower than the past two years due to </w:t>
      </w:r>
      <w:r w:rsidR="00C17DA6">
        <w:t xml:space="preserve">inflation and the amounts we have received that we are not able to invest at the pace the market has been moving.  </w:t>
      </w:r>
      <w:r w:rsidR="00BB377A">
        <w:t>Insurance p</w:t>
      </w:r>
      <w:r w:rsidR="00C17DA6">
        <w:t xml:space="preserve">remiums have not increased in 6 years thanks to state investments, so while it isn’t an increase to the paychecks, it does help to keep the employee costs lower </w:t>
      </w:r>
      <w:r w:rsidR="007F2EC8">
        <w:t>than</w:t>
      </w:r>
      <w:r w:rsidR="00C17DA6">
        <w:t xml:space="preserve"> they could be.</w:t>
      </w:r>
    </w:p>
    <w:p w14:paraId="765CCF56" w14:textId="6F220083" w:rsidR="00C17DA6" w:rsidRDefault="00C17DA6" w:rsidP="00A7596D">
      <w:pPr>
        <w:numPr>
          <w:ilvl w:val="1"/>
          <w:numId w:val="18"/>
        </w:numPr>
      </w:pPr>
      <w:r>
        <w:t>Moving forward, we have set up a committee called Project Bridge</w:t>
      </w:r>
      <w:r w:rsidR="003039F9">
        <w:t xml:space="preserve"> with members from all over campus including senate presidents.</w:t>
      </w:r>
      <w:r w:rsidR="009D71E0">
        <w:t xml:space="preserve">  We have met a few times and will have some action items going forward – first, we are asking for ideas from everyone on campus through a ‘WSU Idea Generator’</w:t>
      </w:r>
      <w:r w:rsidR="0056416C">
        <w:t xml:space="preserve"> process that everyone is asked to review and submit </w:t>
      </w:r>
      <w:r w:rsidR="002D114F">
        <w:t>any ideas</w:t>
      </w:r>
      <w:r w:rsidR="0056416C">
        <w:t xml:space="preserve"> to increase revenues or decrease spending.  Long term ideas are great, too.</w:t>
      </w:r>
      <w:r w:rsidR="007679CE">
        <w:t xml:space="preserve">  </w:t>
      </w:r>
    </w:p>
    <w:p w14:paraId="7CF171DA" w14:textId="6792B295" w:rsidR="008A0376" w:rsidRDefault="008A0376" w:rsidP="00A7596D">
      <w:pPr>
        <w:numPr>
          <w:ilvl w:val="1"/>
          <w:numId w:val="18"/>
        </w:numPr>
      </w:pPr>
      <w:r>
        <w:t>Finance question – does</w:t>
      </w:r>
      <w:r w:rsidR="002D114F">
        <w:t xml:space="preserve"> our</w:t>
      </w:r>
      <w:r>
        <w:t xml:space="preserve"> growth equate to more revenue to invest</w:t>
      </w:r>
      <w:r w:rsidR="00431597">
        <w:t>?</w:t>
      </w:r>
    </w:p>
    <w:p w14:paraId="7A2EAD66" w14:textId="4B74C8D2" w:rsidR="00431597" w:rsidRDefault="00431597" w:rsidP="00431597">
      <w:pPr>
        <w:numPr>
          <w:ilvl w:val="2"/>
          <w:numId w:val="18"/>
        </w:numPr>
      </w:pPr>
      <w:r>
        <w:t xml:space="preserve">Not quite.  Credit hours are more </w:t>
      </w:r>
      <w:r w:rsidR="002074B7">
        <w:t>closely aligned with</w:t>
      </w:r>
      <w:r>
        <w:t xml:space="preserve"> </w:t>
      </w:r>
      <w:r w:rsidR="008F011C">
        <w:t>financial growth</w:t>
      </w:r>
      <w:r>
        <w:t xml:space="preserve">, so the revenues aren’t </w:t>
      </w:r>
      <w:r w:rsidR="008F011C">
        <w:t xml:space="preserve">typically </w:t>
      </w:r>
      <w:r>
        <w:t xml:space="preserve">an even </w:t>
      </w:r>
      <w:r w:rsidR="00D27248">
        <w:t>increase based on headcount increases.</w:t>
      </w:r>
    </w:p>
    <w:p w14:paraId="45808500" w14:textId="39C3346E" w:rsidR="00B720D8" w:rsidRDefault="00B720D8" w:rsidP="00C95FAE">
      <w:pPr>
        <w:numPr>
          <w:ilvl w:val="1"/>
          <w:numId w:val="18"/>
        </w:numPr>
      </w:pPr>
      <w:r>
        <w:t>Question on w</w:t>
      </w:r>
      <w:r w:rsidR="00B03B6C">
        <w:t>hat happens to move forward our Market Based goals if we are not supported by the state</w:t>
      </w:r>
      <w:r>
        <w:t>?</w:t>
      </w:r>
    </w:p>
    <w:p w14:paraId="6B9E501A" w14:textId="77777777" w:rsidR="00D27248" w:rsidRDefault="007679CE" w:rsidP="00B720D8">
      <w:pPr>
        <w:numPr>
          <w:ilvl w:val="2"/>
          <w:numId w:val="18"/>
        </w:numPr>
      </w:pPr>
      <w:r>
        <w:t>See Project Bridge information above.</w:t>
      </w:r>
    </w:p>
    <w:p w14:paraId="65F37CFF" w14:textId="77777777" w:rsidR="00D27248" w:rsidRDefault="00D27248" w:rsidP="00D27248">
      <w:pPr>
        <w:numPr>
          <w:ilvl w:val="1"/>
          <w:numId w:val="18"/>
        </w:numPr>
      </w:pPr>
      <w:r>
        <w:t>Magic wand to fix it, how much would it take?</w:t>
      </w:r>
    </w:p>
    <w:p w14:paraId="0D43C6CB" w14:textId="77777777" w:rsidR="00AC6B1C" w:rsidRDefault="00D27248" w:rsidP="00D27248">
      <w:pPr>
        <w:numPr>
          <w:ilvl w:val="2"/>
          <w:numId w:val="18"/>
        </w:numPr>
      </w:pPr>
      <w:r>
        <w:t>$25 Million total gap</w:t>
      </w:r>
      <w:r w:rsidR="006916F7">
        <w:t xml:space="preserve"> needed to fix.</w:t>
      </w:r>
    </w:p>
    <w:p w14:paraId="46669F36" w14:textId="77777777" w:rsidR="007F6F1F" w:rsidRDefault="00AC6B1C" w:rsidP="00AC6B1C">
      <w:pPr>
        <w:numPr>
          <w:ilvl w:val="1"/>
          <w:numId w:val="18"/>
        </w:numPr>
      </w:pPr>
      <w:r>
        <w:t>Tuition hasn’t received a big increase</w:t>
      </w:r>
      <w:r w:rsidR="0005036B">
        <w:t xml:space="preserve"> (KBOR restrictions)</w:t>
      </w:r>
      <w:r>
        <w:t xml:space="preserve">, we aren’t having huge growth, </w:t>
      </w:r>
      <w:r w:rsidR="00302B41">
        <w:t>and inflation has been going tup so of all these things, we are focusing on Project Bridge to better get an idea on opportunities.</w:t>
      </w:r>
    </w:p>
    <w:p w14:paraId="77B5EF62" w14:textId="77777777" w:rsidR="007869D0" w:rsidRDefault="007F6F1F" w:rsidP="00AC6B1C">
      <w:pPr>
        <w:numPr>
          <w:ilvl w:val="1"/>
          <w:numId w:val="18"/>
        </w:numPr>
      </w:pPr>
      <w:r>
        <w:lastRenderedPageBreak/>
        <w:t xml:space="preserve">Question on how does IDP </w:t>
      </w:r>
      <w:r w:rsidR="008E6CC4">
        <w:t>support the overall expenses (HR, facilities, etc.)</w:t>
      </w:r>
    </w:p>
    <w:p w14:paraId="1258370F" w14:textId="4D7A1724" w:rsidR="00A6708B" w:rsidRPr="00A6708B" w:rsidRDefault="007869D0" w:rsidP="007869D0">
      <w:pPr>
        <w:numPr>
          <w:ilvl w:val="2"/>
          <w:numId w:val="18"/>
        </w:numPr>
      </w:pPr>
      <w:r>
        <w:t xml:space="preserve">They did have some support towards </w:t>
      </w:r>
      <w:r w:rsidR="002A1F16">
        <w:t>WuHire, etc. but not sure about all other entities.</w:t>
      </w:r>
      <w:r w:rsidR="00A6708B" w:rsidRPr="00A6708B">
        <w:br/>
        <w:t> </w:t>
      </w:r>
    </w:p>
    <w:p w14:paraId="5D44EE60" w14:textId="77777777" w:rsidR="00A6708B" w:rsidRPr="00A6708B" w:rsidRDefault="00A6708B" w:rsidP="00A6708B">
      <w:pPr>
        <w:numPr>
          <w:ilvl w:val="0"/>
          <w:numId w:val="19"/>
        </w:numPr>
      </w:pPr>
      <w:r w:rsidRPr="00A6708B">
        <w:rPr>
          <w:b/>
          <w:bCs/>
        </w:rPr>
        <w:t>Announcements</w:t>
      </w:r>
      <w:r w:rsidRPr="00A6708B">
        <w:t> </w:t>
      </w:r>
    </w:p>
    <w:p w14:paraId="6A7B861C" w14:textId="284B389B" w:rsidR="00A31304" w:rsidRDefault="00A6708B" w:rsidP="00AF7542">
      <w:pPr>
        <w:numPr>
          <w:ilvl w:val="0"/>
          <w:numId w:val="20"/>
        </w:numPr>
      </w:pPr>
      <w:r w:rsidRPr="00A6708B">
        <w:t>Senate Seat Vacancy </w:t>
      </w:r>
      <w:r w:rsidR="00143DEE">
        <w:t xml:space="preserve"> - Susan McCoy accepted</w:t>
      </w:r>
      <w:r w:rsidR="007D6C04">
        <w:t xml:space="preserve"> nomination</w:t>
      </w:r>
      <w:r w:rsidR="00A31304">
        <w:t xml:space="preserve"> to replace Sara Rue’s position</w:t>
      </w:r>
      <w:r w:rsidR="00671BE5">
        <w:t xml:space="preserve"> as next highest voted senator nomination</w:t>
      </w:r>
      <w:r w:rsidR="007D6C04">
        <w:t>.</w:t>
      </w:r>
    </w:p>
    <w:p w14:paraId="2B263681" w14:textId="66DD0581" w:rsidR="00A31304" w:rsidRPr="00A6708B" w:rsidRDefault="00A31304" w:rsidP="00A31304">
      <w:pPr>
        <w:numPr>
          <w:ilvl w:val="1"/>
          <w:numId w:val="20"/>
        </w:numPr>
      </w:pPr>
      <w:r>
        <w:t xml:space="preserve">Pass </w:t>
      </w:r>
      <w:r w:rsidR="00E44857">
        <w:t>–</w:t>
      </w:r>
      <w:r>
        <w:t xml:space="preserve"> </w:t>
      </w:r>
      <w:r w:rsidR="00E44857">
        <w:t>Yes by majority</w:t>
      </w:r>
      <w:r w:rsidR="00D70F84">
        <w:t xml:space="preserve"> vote</w:t>
      </w:r>
      <w:r w:rsidR="00E44857">
        <w:t>.</w:t>
      </w:r>
    </w:p>
    <w:p w14:paraId="2F14D04D" w14:textId="4327EBB4" w:rsidR="00A6708B" w:rsidRDefault="00A6708B" w:rsidP="00A6708B">
      <w:pPr>
        <w:numPr>
          <w:ilvl w:val="0"/>
          <w:numId w:val="21"/>
        </w:numPr>
      </w:pPr>
      <w:r w:rsidRPr="00A6708B">
        <w:t>Pro Dev Committee Chair Appointment </w:t>
      </w:r>
      <w:r w:rsidR="00D70F84">
        <w:t>(Nathan Johnson stepping down)</w:t>
      </w:r>
      <w:r w:rsidR="00CB1211">
        <w:t>.</w:t>
      </w:r>
    </w:p>
    <w:p w14:paraId="461F730F" w14:textId="114C879D" w:rsidR="00732119" w:rsidRPr="00A6708B" w:rsidRDefault="00732119" w:rsidP="00732119">
      <w:pPr>
        <w:numPr>
          <w:ilvl w:val="1"/>
          <w:numId w:val="21"/>
        </w:numPr>
      </w:pPr>
      <w:r>
        <w:t>Dr. Christopher Leonard</w:t>
      </w:r>
    </w:p>
    <w:p w14:paraId="3D939481" w14:textId="77777777" w:rsidR="00B4795F" w:rsidRDefault="00A6708B" w:rsidP="00A6708B">
      <w:pPr>
        <w:numPr>
          <w:ilvl w:val="0"/>
          <w:numId w:val="22"/>
        </w:numPr>
      </w:pPr>
      <w:r w:rsidRPr="00A6708B">
        <w:t>Stock the Shocker Support Locker: 10/14-11/1 </w:t>
      </w:r>
    </w:p>
    <w:p w14:paraId="49EA6800" w14:textId="2CEEDB01" w:rsidR="00D74DBE" w:rsidRDefault="00B4795F" w:rsidP="00B4795F">
      <w:pPr>
        <w:numPr>
          <w:ilvl w:val="1"/>
          <w:numId w:val="22"/>
        </w:numPr>
      </w:pPr>
      <w:r>
        <w:t>Chang</w:t>
      </w:r>
      <w:r w:rsidR="004327D3">
        <w:t xml:space="preserve">e, </w:t>
      </w:r>
      <w:r w:rsidR="00CB1211">
        <w:t xml:space="preserve">now </w:t>
      </w:r>
      <w:r w:rsidR="004327D3">
        <w:t xml:space="preserve">you can physically donate directly to support locker </w:t>
      </w:r>
      <w:r w:rsidR="00D74DBE">
        <w:t xml:space="preserve">or Departments can collect, but no big gathering boxes </w:t>
      </w:r>
      <w:r w:rsidR="00050589">
        <w:t>are available</w:t>
      </w:r>
      <w:r w:rsidR="00D74DBE">
        <w:t xml:space="preserve"> this year.</w:t>
      </w:r>
    </w:p>
    <w:p w14:paraId="4C87EA72" w14:textId="015021E8" w:rsidR="00A6708B" w:rsidRPr="00A6708B" w:rsidRDefault="00D74DBE" w:rsidP="00B4795F">
      <w:pPr>
        <w:numPr>
          <w:ilvl w:val="1"/>
          <w:numId w:val="22"/>
        </w:numPr>
      </w:pPr>
      <w:r>
        <w:t xml:space="preserve">4,300 items, and $150 </w:t>
      </w:r>
      <w:r w:rsidR="006050D3">
        <w:t>last year.  5,000 items and $500 goal for this year.</w:t>
      </w:r>
      <w:r w:rsidR="00A6708B" w:rsidRPr="00A6708B">
        <w:br/>
        <w:t> </w:t>
      </w:r>
    </w:p>
    <w:p w14:paraId="1539F467" w14:textId="77777777" w:rsidR="00A6708B" w:rsidRPr="00A6708B" w:rsidRDefault="00A6708B" w:rsidP="00A6708B">
      <w:pPr>
        <w:numPr>
          <w:ilvl w:val="0"/>
          <w:numId w:val="23"/>
        </w:numPr>
      </w:pPr>
      <w:r w:rsidRPr="00A6708B">
        <w:rPr>
          <w:b/>
          <w:bCs/>
        </w:rPr>
        <w:t>Discussion and New Business</w:t>
      </w:r>
      <w:r w:rsidRPr="00A6708B">
        <w:t> </w:t>
      </w:r>
    </w:p>
    <w:p w14:paraId="777444E9" w14:textId="77777777" w:rsidR="00EC0D8E" w:rsidRDefault="00A6708B" w:rsidP="00A6708B">
      <w:pPr>
        <w:numPr>
          <w:ilvl w:val="0"/>
          <w:numId w:val="24"/>
        </w:numPr>
      </w:pPr>
      <w:r w:rsidRPr="00A6708B">
        <w:t>Awards &amp; Recognition Proposal </w:t>
      </w:r>
    </w:p>
    <w:p w14:paraId="2D5046F9" w14:textId="77777777" w:rsidR="00D644F6" w:rsidRDefault="00EC0D8E" w:rsidP="00EC0D8E">
      <w:pPr>
        <w:numPr>
          <w:ilvl w:val="1"/>
          <w:numId w:val="24"/>
        </w:numPr>
      </w:pPr>
      <w:r>
        <w:t>Establishing new awards</w:t>
      </w:r>
      <w:r w:rsidR="007B6F1D">
        <w:t>, list available in Teams to hopefully move forward for this award season</w:t>
      </w:r>
      <w:r w:rsidR="008A6306">
        <w:t>.</w:t>
      </w:r>
    </w:p>
    <w:p w14:paraId="42DCB7CF" w14:textId="55DCEE2D" w:rsidR="00C535B6" w:rsidRDefault="00C535B6" w:rsidP="00EC0D8E">
      <w:pPr>
        <w:numPr>
          <w:ilvl w:val="1"/>
          <w:numId w:val="24"/>
        </w:numPr>
      </w:pPr>
      <w:r>
        <w:t>Might work on wordsmithing the ‘customer service’ award to make it sound less transactional with students?</w:t>
      </w:r>
      <w:r w:rsidR="006D46FF">
        <w:t xml:space="preserve">  Also, work on making sure to identify the language to incorporate staff that are more behind the scenes and </w:t>
      </w:r>
      <w:r w:rsidR="0059188E">
        <w:t>not</w:t>
      </w:r>
      <w:r w:rsidR="006D46FF">
        <w:t xml:space="preserve"> ‘in front’ of students but still supportive of customer service.</w:t>
      </w:r>
      <w:r w:rsidR="00E64B5D">
        <w:t xml:space="preserve">  Maybe look at something more like ‘University service’ or something instead of customer</w:t>
      </w:r>
      <w:r w:rsidR="00785B47">
        <w:t xml:space="preserve"> to also include those that support our </w:t>
      </w:r>
      <w:r w:rsidR="0059188E">
        <w:t>university</w:t>
      </w:r>
      <w:r w:rsidR="00785B47">
        <w:t xml:space="preserve"> but not students.</w:t>
      </w:r>
    </w:p>
    <w:p w14:paraId="2101DA6F" w14:textId="1DE038A5" w:rsidR="004C0536" w:rsidRDefault="004C0536" w:rsidP="00EC0D8E">
      <w:pPr>
        <w:numPr>
          <w:ilvl w:val="1"/>
          <w:numId w:val="24"/>
        </w:numPr>
      </w:pPr>
      <w:r>
        <w:t>Moving forward, how would the voting process work for these – ideally similar to the other processes, but that conversation has not happened yet.</w:t>
      </w:r>
    </w:p>
    <w:p w14:paraId="292D2895" w14:textId="77777777" w:rsidR="00E65B1E" w:rsidRDefault="00C5765A" w:rsidP="00EC0D8E">
      <w:pPr>
        <w:numPr>
          <w:ilvl w:val="1"/>
          <w:numId w:val="24"/>
        </w:numPr>
      </w:pPr>
      <w:r>
        <w:t xml:space="preserve">Vote for moving forward: </w:t>
      </w:r>
      <w:r w:rsidR="00D644F6">
        <w:t>Pass – Yes by majority vote.</w:t>
      </w:r>
    </w:p>
    <w:p w14:paraId="6B61D6DA" w14:textId="2B768535" w:rsidR="00A6708B" w:rsidRPr="00A6708B" w:rsidRDefault="00914551" w:rsidP="00E65B1E">
      <w:pPr>
        <w:numPr>
          <w:ilvl w:val="2"/>
          <w:numId w:val="24"/>
        </w:numPr>
      </w:pPr>
      <w:r>
        <w:t>Gab</w:t>
      </w:r>
      <w:r w:rsidR="00E65B1E">
        <w:t>ri</w:t>
      </w:r>
      <w:r>
        <w:t>e</w:t>
      </w:r>
      <w:r w:rsidR="00E65B1E">
        <w:t>l</w:t>
      </w:r>
      <w:r>
        <w:t xml:space="preserve"> </w:t>
      </w:r>
      <w:r w:rsidR="00E65B1E">
        <w:t xml:space="preserve">Fonseca </w:t>
      </w:r>
      <w:r>
        <w:t xml:space="preserve">motion, </w:t>
      </w:r>
      <w:r w:rsidR="00E65B1E">
        <w:t>Aaron Coffey second.</w:t>
      </w:r>
      <w:r w:rsidR="00A6708B" w:rsidRPr="00A6708B">
        <w:br/>
        <w:t> </w:t>
      </w:r>
    </w:p>
    <w:p w14:paraId="237C5552" w14:textId="77777777" w:rsidR="00A6708B" w:rsidRPr="00A6708B" w:rsidRDefault="00A6708B" w:rsidP="00A6708B">
      <w:pPr>
        <w:numPr>
          <w:ilvl w:val="0"/>
          <w:numId w:val="25"/>
        </w:numPr>
      </w:pPr>
      <w:r w:rsidRPr="00A6708B">
        <w:rPr>
          <w:b/>
          <w:bCs/>
        </w:rPr>
        <w:t>Old Business</w:t>
      </w:r>
      <w:r w:rsidRPr="00A6708B">
        <w:t> </w:t>
      </w:r>
    </w:p>
    <w:p w14:paraId="73E1E275" w14:textId="77777777" w:rsidR="00A6708B" w:rsidRDefault="00A6708B" w:rsidP="00A6708B">
      <w:pPr>
        <w:numPr>
          <w:ilvl w:val="0"/>
          <w:numId w:val="26"/>
        </w:numPr>
      </w:pPr>
      <w:r w:rsidRPr="00A6708B">
        <w:t>Meeting Modality </w:t>
      </w:r>
    </w:p>
    <w:p w14:paraId="6909EAFF" w14:textId="5EE74801" w:rsidR="00616613" w:rsidRDefault="00050589" w:rsidP="00616613">
      <w:pPr>
        <w:pStyle w:val="ListParagraph"/>
        <w:numPr>
          <w:ilvl w:val="2"/>
          <w:numId w:val="26"/>
        </w:numPr>
        <w:rPr>
          <w:rFonts w:ascii="Arial" w:hAnsi="Arial" w:cs="Arial"/>
          <w:sz w:val="24"/>
          <w:szCs w:val="24"/>
        </w:rPr>
      </w:pPr>
      <w:r w:rsidRPr="0059188E">
        <w:t>Preference</w:t>
      </w:r>
      <w:r w:rsidR="00616613" w:rsidRPr="0059188E">
        <w:t xml:space="preserve">, and encouragement, is to be in person as often and as best you can to promote engagement and presence. However, noting the varying roles and responsibilities in our staff constituency, we do believe it’s appropriate to offer a virtual option in the name of flexibility. To increase engagement in virtual </w:t>
      </w:r>
      <w:r w:rsidR="00616613" w:rsidRPr="0059188E">
        <w:lastRenderedPageBreak/>
        <w:t>environments, the Exec team has drafted some expectations that we encourage senators to meet if/when they attend online.</w:t>
      </w:r>
      <w:r w:rsidR="00616613">
        <w:rPr>
          <w:rFonts w:ascii="Arial" w:hAnsi="Arial" w:cs="Arial"/>
          <w:sz w:val="24"/>
          <w:szCs w:val="24"/>
        </w:rPr>
        <w:t xml:space="preserve"> </w:t>
      </w:r>
    </w:p>
    <w:p w14:paraId="3C891B8B" w14:textId="77777777" w:rsidR="00616613" w:rsidRPr="0059188E" w:rsidRDefault="00616613" w:rsidP="00616613">
      <w:pPr>
        <w:pStyle w:val="ListParagraph"/>
        <w:numPr>
          <w:ilvl w:val="2"/>
          <w:numId w:val="26"/>
        </w:numPr>
      </w:pPr>
      <w:r w:rsidRPr="0059188E">
        <w:t>Additionally, a request to the communications committee will be made to establish someone to manage &amp; moderate the teams/virtual environment to assist with engagement. Technical efforts will be made to project the teams meeting onto the conference room screens to support presence and engagement with online attendees.</w:t>
      </w:r>
    </w:p>
    <w:p w14:paraId="35C65F68" w14:textId="7299FEA0" w:rsidR="004030BF" w:rsidRPr="0059188E" w:rsidRDefault="00616613" w:rsidP="00616613">
      <w:pPr>
        <w:pStyle w:val="ListParagraph"/>
        <w:numPr>
          <w:ilvl w:val="2"/>
          <w:numId w:val="26"/>
        </w:numPr>
      </w:pPr>
      <w:r w:rsidRPr="0059188E">
        <w:t xml:space="preserve">All </w:t>
      </w:r>
      <w:hyperlink r:id="rId11" w:history="1">
        <w:r w:rsidRPr="0059188E">
          <w:t>agendas, meeting materials</w:t>
        </w:r>
      </w:hyperlink>
      <w:r w:rsidRPr="0059188E">
        <w:t xml:space="preserve">, and </w:t>
      </w:r>
      <w:hyperlink r:id="rId12" w:history="1">
        <w:r w:rsidRPr="0059188E">
          <w:t>minutes</w:t>
        </w:r>
      </w:hyperlink>
      <w:r w:rsidRPr="0059188E">
        <w:t xml:space="preserve"> are accessible via the teams for senators to view.</w:t>
      </w:r>
    </w:p>
    <w:p w14:paraId="67E2EF58" w14:textId="72216721" w:rsidR="00845916" w:rsidRDefault="004030BF" w:rsidP="00845916">
      <w:pPr>
        <w:pStyle w:val="ListParagraph"/>
        <w:numPr>
          <w:ilvl w:val="2"/>
          <w:numId w:val="26"/>
        </w:numPr>
      </w:pPr>
      <w:r w:rsidRPr="0059188E">
        <w:t>Feedback t</w:t>
      </w:r>
      <w:r w:rsidR="00845916">
        <w:t>o</w:t>
      </w:r>
      <w:r w:rsidRPr="0059188E">
        <w:t xml:space="preserve"> screen sh</w:t>
      </w:r>
      <w:r w:rsidR="00050589">
        <w:t>are</w:t>
      </w:r>
      <w:r w:rsidRPr="0059188E">
        <w:t xml:space="preserve"> remote attendees in order to better interact.</w:t>
      </w:r>
    </w:p>
    <w:p w14:paraId="3ED769FD" w14:textId="0F680B16" w:rsidR="00616613" w:rsidRPr="00845916" w:rsidRDefault="004030BF" w:rsidP="00845916">
      <w:pPr>
        <w:pStyle w:val="ListParagraph"/>
        <w:numPr>
          <w:ilvl w:val="2"/>
          <w:numId w:val="26"/>
        </w:numPr>
      </w:pPr>
      <w:r w:rsidRPr="0059188E">
        <w:t xml:space="preserve">Let </w:t>
      </w:r>
      <w:r w:rsidR="00050589" w:rsidRPr="0059188E">
        <w:t>the executive</w:t>
      </w:r>
      <w:r w:rsidRPr="0059188E">
        <w:t xml:space="preserve"> committee </w:t>
      </w:r>
      <w:r w:rsidR="00F83130" w:rsidRPr="0059188E">
        <w:t>know if you are going to be unable to attend or if you are going to be remote</w:t>
      </w:r>
      <w:r w:rsidR="00F83130" w:rsidRPr="00845916">
        <w:rPr>
          <w:rFonts w:ascii="Arial" w:hAnsi="Arial" w:cs="Arial"/>
          <w:sz w:val="24"/>
          <w:szCs w:val="24"/>
        </w:rPr>
        <w:t>.</w:t>
      </w:r>
      <w:r w:rsidR="00616613" w:rsidRPr="00845916">
        <w:rPr>
          <w:rFonts w:ascii="Arial" w:hAnsi="Arial" w:cs="Arial"/>
          <w:sz w:val="24"/>
          <w:szCs w:val="24"/>
        </w:rPr>
        <w:t xml:space="preserve">  </w:t>
      </w:r>
    </w:p>
    <w:p w14:paraId="3BB9A122" w14:textId="77777777" w:rsidR="00A6708B" w:rsidRDefault="00A6708B" w:rsidP="00A6708B">
      <w:pPr>
        <w:numPr>
          <w:ilvl w:val="0"/>
          <w:numId w:val="27"/>
        </w:numPr>
      </w:pPr>
      <w:r w:rsidRPr="00A6708B">
        <w:t>Senate Priorities </w:t>
      </w:r>
    </w:p>
    <w:p w14:paraId="4D5D3B2F" w14:textId="29E67C1E" w:rsidR="00E144CF" w:rsidRPr="0059188E" w:rsidRDefault="00E144CF" w:rsidP="0059188E">
      <w:pPr>
        <w:pStyle w:val="ListParagraph"/>
        <w:numPr>
          <w:ilvl w:val="2"/>
          <w:numId w:val="26"/>
        </w:numPr>
      </w:pPr>
      <w:r w:rsidRPr="0059188E">
        <w:t xml:space="preserve">Thank you for your feedback and suggestions. </w:t>
      </w:r>
      <w:r w:rsidR="000138E2">
        <w:t>Kennedy has</w:t>
      </w:r>
      <w:r w:rsidRPr="0059188E">
        <w:t xml:space="preserve"> shared these with leadership and will be following up with committee chairs to operationalize next steps, measurement, and publication. </w:t>
      </w:r>
    </w:p>
    <w:p w14:paraId="69FC13E3" w14:textId="61E719E2" w:rsidR="000138E2" w:rsidRDefault="00A6708B" w:rsidP="000138E2">
      <w:pPr>
        <w:pStyle w:val="ListParagraph"/>
        <w:numPr>
          <w:ilvl w:val="2"/>
          <w:numId w:val="26"/>
        </w:numPr>
      </w:pPr>
      <w:r w:rsidRPr="00A6708B">
        <w:t>Townhalls</w:t>
      </w:r>
    </w:p>
    <w:p w14:paraId="476F8DBF" w14:textId="6CCD4E2E" w:rsidR="00D94283" w:rsidRPr="00D94283" w:rsidRDefault="000138E2" w:rsidP="00D94283">
      <w:pPr>
        <w:pStyle w:val="ListParagraph"/>
        <w:numPr>
          <w:ilvl w:val="3"/>
          <w:numId w:val="28"/>
        </w:numPr>
      </w:pPr>
      <w:r>
        <w:t>T</w:t>
      </w:r>
      <w:r w:rsidR="002F12BB" w:rsidRPr="00D94283">
        <w:t xml:space="preserve">he tentative plan is to do a town hall for faculty/staff and then a town hall for students. They will allocate more time for questions and give constituency heads opportunities to send us topics to discuss in advance. Please send any topics and specific questions to Kennedy to be forwarded onto leadership. More information to come </w:t>
      </w:r>
      <w:r w:rsidR="0024085C" w:rsidRPr="00D94283">
        <w:t>soon</w:t>
      </w:r>
      <w:r w:rsidR="002F12BB" w:rsidRPr="00D94283">
        <w:t>.</w:t>
      </w:r>
    </w:p>
    <w:p w14:paraId="15BF638E" w14:textId="77777777" w:rsidR="0024085C" w:rsidRDefault="008150DB" w:rsidP="00D94283">
      <w:pPr>
        <w:pStyle w:val="ListParagraph"/>
        <w:numPr>
          <w:ilvl w:val="3"/>
          <w:numId w:val="28"/>
        </w:numPr>
      </w:pPr>
      <w:r w:rsidRPr="00D94283">
        <w:t>Likely virtual, not completely sure yet.</w:t>
      </w:r>
    </w:p>
    <w:p w14:paraId="5B676E4A" w14:textId="1A75B1C9" w:rsidR="00A6708B" w:rsidRPr="00A6708B" w:rsidRDefault="0024085C" w:rsidP="00D94283">
      <w:pPr>
        <w:pStyle w:val="ListParagraph"/>
        <w:numPr>
          <w:ilvl w:val="3"/>
          <w:numId w:val="28"/>
        </w:numPr>
      </w:pPr>
      <w:r>
        <w:t xml:space="preserve">Note from Leadership: Based on feedback, they are working to limit the amount of talking </w:t>
      </w:r>
      <w:r w:rsidR="00BD2BFA">
        <w:t>to ensure they make time for more questions.  They also want to proactively reach out to see if there are topics/questions that we as senate want them to address and be prepared to respond to.</w:t>
      </w:r>
      <w:r w:rsidR="00F17D66">
        <w:t xml:space="preserve">  They do plan to have Vicki speak on MBC and Zach to speak on State matters, particularly as the inform university funding.  Please let Kennedy know by the end of this week if there are topics that we would like them to prepare for.</w:t>
      </w:r>
      <w:r w:rsidR="00A6708B" w:rsidRPr="00A6708B">
        <w:br/>
        <w:t> </w:t>
      </w:r>
    </w:p>
    <w:p w14:paraId="29FEFE07" w14:textId="77777777" w:rsidR="00A6708B" w:rsidRPr="00A6708B" w:rsidRDefault="00A6708B" w:rsidP="00A6708B">
      <w:pPr>
        <w:numPr>
          <w:ilvl w:val="0"/>
          <w:numId w:val="29"/>
        </w:numPr>
      </w:pPr>
      <w:r w:rsidRPr="00A6708B">
        <w:rPr>
          <w:b/>
          <w:bCs/>
        </w:rPr>
        <w:t>Senate Committee Updates</w:t>
      </w:r>
      <w:r w:rsidRPr="00A6708B">
        <w:t> </w:t>
      </w:r>
    </w:p>
    <w:p w14:paraId="366410A9" w14:textId="77777777" w:rsidR="00A6708B" w:rsidRPr="00A6708B" w:rsidRDefault="00A6708B" w:rsidP="00A6708B">
      <w:pPr>
        <w:numPr>
          <w:ilvl w:val="0"/>
          <w:numId w:val="30"/>
        </w:numPr>
      </w:pPr>
      <w:r w:rsidRPr="00A6708B">
        <w:t>Awards and Recognition </w:t>
      </w:r>
    </w:p>
    <w:p w14:paraId="37DFED20" w14:textId="77777777" w:rsidR="00A6708B" w:rsidRDefault="00A6708B" w:rsidP="00A6708B">
      <w:pPr>
        <w:numPr>
          <w:ilvl w:val="0"/>
          <w:numId w:val="31"/>
        </w:numPr>
      </w:pPr>
      <w:r w:rsidRPr="00A6708B">
        <w:t>Communications and Website  </w:t>
      </w:r>
    </w:p>
    <w:p w14:paraId="4C7EA6AE" w14:textId="0A674850" w:rsidR="008150DB" w:rsidRPr="00A6708B" w:rsidRDefault="008150DB" w:rsidP="008150DB">
      <w:pPr>
        <w:numPr>
          <w:ilvl w:val="1"/>
          <w:numId w:val="31"/>
        </w:numPr>
      </w:pPr>
      <w:r>
        <w:t>Priorities have been posted on the website.</w:t>
      </w:r>
    </w:p>
    <w:p w14:paraId="2498B447" w14:textId="77777777" w:rsidR="00A6708B" w:rsidRPr="00A6708B" w:rsidRDefault="00A6708B" w:rsidP="00A6708B">
      <w:pPr>
        <w:numPr>
          <w:ilvl w:val="0"/>
          <w:numId w:val="32"/>
        </w:numPr>
      </w:pPr>
      <w:r w:rsidRPr="00A6708B">
        <w:t>Elections  </w:t>
      </w:r>
    </w:p>
    <w:p w14:paraId="1148BE7E" w14:textId="77777777" w:rsidR="00A6708B" w:rsidRDefault="00A6708B" w:rsidP="00A6708B">
      <w:pPr>
        <w:numPr>
          <w:ilvl w:val="0"/>
          <w:numId w:val="33"/>
        </w:numPr>
      </w:pPr>
      <w:r w:rsidRPr="00A6708B">
        <w:t>Policy Review  </w:t>
      </w:r>
    </w:p>
    <w:p w14:paraId="49F3E62A" w14:textId="1D82F635" w:rsidR="005762A3" w:rsidRPr="00A6708B" w:rsidRDefault="005762A3" w:rsidP="005762A3">
      <w:pPr>
        <w:numPr>
          <w:ilvl w:val="1"/>
          <w:numId w:val="33"/>
        </w:numPr>
      </w:pPr>
      <w:r>
        <w:t>Tentative Final approval of the expansion of tuition assistance for graduate programs for dependents/spouses of employees.</w:t>
      </w:r>
    </w:p>
    <w:p w14:paraId="2EC0B22E" w14:textId="77777777" w:rsidR="00A6708B" w:rsidRDefault="00A6708B" w:rsidP="00A6708B">
      <w:pPr>
        <w:numPr>
          <w:ilvl w:val="0"/>
          <w:numId w:val="34"/>
        </w:numPr>
      </w:pPr>
      <w:r w:rsidRPr="00A6708B">
        <w:t>Professional Development and Service  </w:t>
      </w:r>
    </w:p>
    <w:p w14:paraId="5689FE07" w14:textId="6C40C45E" w:rsidR="0070016B" w:rsidRDefault="002804DE" w:rsidP="00A6708B">
      <w:pPr>
        <w:numPr>
          <w:ilvl w:val="0"/>
          <w:numId w:val="34"/>
        </w:numPr>
      </w:pPr>
      <w:r>
        <w:lastRenderedPageBreak/>
        <w:t xml:space="preserve">STRIVE </w:t>
      </w:r>
    </w:p>
    <w:p w14:paraId="5A125C91" w14:textId="43E23080" w:rsidR="009F4D98" w:rsidRPr="00A6708B" w:rsidRDefault="009F4D98" w:rsidP="009F4D98">
      <w:pPr>
        <w:numPr>
          <w:ilvl w:val="1"/>
          <w:numId w:val="34"/>
        </w:numPr>
      </w:pPr>
      <w:r>
        <w:t xml:space="preserve">Drafting a funding proposal for this year’s event and committee will be meeting in two weeks. </w:t>
      </w:r>
    </w:p>
    <w:p w14:paraId="31805059" w14:textId="77777777" w:rsidR="00A6708B" w:rsidRDefault="00A6708B" w:rsidP="00A6708B">
      <w:pPr>
        <w:numPr>
          <w:ilvl w:val="0"/>
          <w:numId w:val="35"/>
        </w:numPr>
      </w:pPr>
      <w:r w:rsidRPr="00A6708B">
        <w:t>Scholarships </w:t>
      </w:r>
    </w:p>
    <w:p w14:paraId="3016F781" w14:textId="1A7583B3" w:rsidR="000B1151" w:rsidRDefault="000B1151" w:rsidP="000B1151">
      <w:pPr>
        <w:numPr>
          <w:ilvl w:val="1"/>
          <w:numId w:val="35"/>
        </w:numPr>
      </w:pPr>
      <w:r>
        <w:t>Reviewed application, and some updates will be made.</w:t>
      </w:r>
    </w:p>
    <w:p w14:paraId="1C1B46DF" w14:textId="07F6C8DF" w:rsidR="000B1151" w:rsidRDefault="000B1151" w:rsidP="000B1151">
      <w:pPr>
        <w:numPr>
          <w:ilvl w:val="1"/>
          <w:numId w:val="35"/>
        </w:numPr>
      </w:pPr>
      <w:r>
        <w:t>Preparing a postcard to send to all staff about scholarship opportunities</w:t>
      </w:r>
    </w:p>
    <w:p w14:paraId="2A8A48E3" w14:textId="1CEB0422" w:rsidR="002804DE" w:rsidRDefault="000B1151" w:rsidP="002804DE">
      <w:pPr>
        <w:numPr>
          <w:ilvl w:val="1"/>
          <w:numId w:val="35"/>
        </w:numPr>
      </w:pPr>
      <w:r>
        <w:t>Raised $500 on Founder’s D</w:t>
      </w:r>
      <w:r w:rsidR="002804DE">
        <w:t>ay</w:t>
      </w:r>
    </w:p>
    <w:p w14:paraId="5F47EAB1" w14:textId="440D82B9" w:rsidR="00042B68" w:rsidRPr="00A6708B" w:rsidRDefault="002804DE" w:rsidP="00042B68">
      <w:pPr>
        <w:numPr>
          <w:ilvl w:val="1"/>
          <w:numId w:val="35"/>
        </w:numPr>
      </w:pPr>
      <w:r>
        <w:t>Hoping to award first scholarship for 2025, application will be available in the Spring.</w:t>
      </w:r>
    </w:p>
    <w:p w14:paraId="229744AB" w14:textId="77777777" w:rsidR="00A6708B" w:rsidRPr="00A6708B" w:rsidRDefault="00A6708B" w:rsidP="00A6708B">
      <w:r w:rsidRPr="00A6708B">
        <w:t> </w:t>
      </w:r>
    </w:p>
    <w:p w14:paraId="203221E6" w14:textId="77777777" w:rsidR="00A6708B" w:rsidRPr="00A6708B" w:rsidRDefault="00A6708B" w:rsidP="00A6708B">
      <w:pPr>
        <w:numPr>
          <w:ilvl w:val="0"/>
          <w:numId w:val="36"/>
        </w:numPr>
      </w:pPr>
      <w:r w:rsidRPr="00A6708B">
        <w:rPr>
          <w:b/>
          <w:bCs/>
        </w:rPr>
        <w:t>Campus/University Business Updates &amp; Discussions</w:t>
      </w:r>
      <w:r w:rsidRPr="00A6708B">
        <w:t> </w:t>
      </w:r>
    </w:p>
    <w:p w14:paraId="3E4B3CDC" w14:textId="77777777" w:rsidR="00A6708B" w:rsidRPr="00A6708B" w:rsidRDefault="00A6708B" w:rsidP="00A6708B">
      <w:pPr>
        <w:numPr>
          <w:ilvl w:val="0"/>
          <w:numId w:val="37"/>
        </w:numPr>
      </w:pPr>
      <w:r w:rsidRPr="00A6708B">
        <w:t>Academic Forum </w:t>
      </w:r>
    </w:p>
    <w:p w14:paraId="676AA8A0" w14:textId="77777777" w:rsidR="00A6708B" w:rsidRPr="00A6708B" w:rsidRDefault="00A6708B" w:rsidP="00A6708B">
      <w:pPr>
        <w:numPr>
          <w:ilvl w:val="0"/>
          <w:numId w:val="38"/>
        </w:numPr>
      </w:pPr>
      <w:r w:rsidRPr="00A6708B">
        <w:t>Budget Advisory Committee </w:t>
      </w:r>
    </w:p>
    <w:p w14:paraId="01D3E0C3" w14:textId="77777777" w:rsidR="00A6708B" w:rsidRDefault="00A6708B" w:rsidP="00A6708B">
      <w:pPr>
        <w:numPr>
          <w:ilvl w:val="0"/>
          <w:numId w:val="39"/>
        </w:numPr>
      </w:pPr>
      <w:r w:rsidRPr="00A6708B">
        <w:t>Human Resources (Joint with Faculty Senate) </w:t>
      </w:r>
    </w:p>
    <w:p w14:paraId="22C98D4E" w14:textId="77777777" w:rsidR="00614299" w:rsidRPr="0084309E" w:rsidRDefault="00614299" w:rsidP="0084309E">
      <w:pPr>
        <w:numPr>
          <w:ilvl w:val="1"/>
          <w:numId w:val="37"/>
        </w:numPr>
      </w:pPr>
      <w:r w:rsidRPr="0084309E">
        <w:t xml:space="preserve">WuHire has been live for ~1 week. They have received good feedback and are continuing to work through implementation. They are currently working with NBE positions alongside BE ones. For any questions or assistance, please refer to </w:t>
      </w:r>
      <w:hyperlink r:id="rId13" w:history="1">
        <w:r w:rsidRPr="0084309E">
          <w:t>employment@wichita.edu</w:t>
        </w:r>
      </w:hyperlink>
      <w:r w:rsidRPr="0084309E">
        <w:t xml:space="preserve"> with “WuHire: your topic in question” in the subject line. This will help their team respond as quickly as possible.</w:t>
      </w:r>
    </w:p>
    <w:p w14:paraId="293EAF3F" w14:textId="77777777" w:rsidR="00614299" w:rsidRPr="0084309E" w:rsidRDefault="00614299" w:rsidP="0084309E">
      <w:pPr>
        <w:numPr>
          <w:ilvl w:val="1"/>
          <w:numId w:val="37"/>
        </w:numPr>
      </w:pPr>
      <w:r w:rsidRPr="0084309E">
        <w:t xml:space="preserve">Please remember to complete open enrollment. </w:t>
      </w:r>
    </w:p>
    <w:p w14:paraId="6B39C864" w14:textId="11C2B67A" w:rsidR="00614299" w:rsidRPr="0084309E" w:rsidRDefault="00614299" w:rsidP="0084309E">
      <w:pPr>
        <w:numPr>
          <w:ilvl w:val="1"/>
          <w:numId w:val="37"/>
        </w:numPr>
      </w:pPr>
      <w:r w:rsidRPr="0084309E">
        <w:t xml:space="preserve">Please complete the performance review survey. Anyone can fill this out and your input is heavily desired. </w:t>
      </w:r>
    </w:p>
    <w:p w14:paraId="38625C20" w14:textId="77777777" w:rsidR="00A6708B" w:rsidRDefault="00A6708B" w:rsidP="0084309E">
      <w:pPr>
        <w:numPr>
          <w:ilvl w:val="0"/>
          <w:numId w:val="37"/>
        </w:numPr>
      </w:pPr>
      <w:r w:rsidRPr="00A6708B">
        <w:t>Legislative Update + KBOR Briefing </w:t>
      </w:r>
    </w:p>
    <w:p w14:paraId="13B28FD0" w14:textId="5E95421E" w:rsidR="00355076" w:rsidRPr="00A6708B" w:rsidRDefault="00355076" w:rsidP="0084309E">
      <w:pPr>
        <w:numPr>
          <w:ilvl w:val="0"/>
          <w:numId w:val="37"/>
        </w:numPr>
      </w:pPr>
      <w:r>
        <w:t>KBOR will be visiting this week and touring campus.</w:t>
      </w:r>
    </w:p>
    <w:p w14:paraId="307515D0" w14:textId="77777777" w:rsidR="00A6708B" w:rsidRDefault="00A6708B" w:rsidP="0084309E">
      <w:pPr>
        <w:numPr>
          <w:ilvl w:val="0"/>
          <w:numId w:val="37"/>
        </w:numPr>
      </w:pPr>
      <w:r w:rsidRPr="00A6708B">
        <w:t>Parking Appeals + Traffic Appeals  </w:t>
      </w:r>
    </w:p>
    <w:p w14:paraId="02B96807" w14:textId="3AC7208E" w:rsidR="00D17508" w:rsidRPr="0084309E" w:rsidRDefault="00D17508" w:rsidP="007F63E8">
      <w:pPr>
        <w:numPr>
          <w:ilvl w:val="1"/>
          <w:numId w:val="37"/>
        </w:numPr>
      </w:pPr>
      <w:r w:rsidRPr="0084309E">
        <w:t>Parking &amp; Traffic Appeals Committee – In collaborating with Parking Services, Amy McClintock and Matt Houston along with Emily Martin</w:t>
      </w:r>
      <w:r w:rsidR="00ED305A" w:rsidRPr="0084309E">
        <w:t xml:space="preserve"> (as parking staff)</w:t>
      </w:r>
      <w:r w:rsidRPr="0084309E">
        <w:t xml:space="preserve"> have been appointed to a small taskforce to review and discuss this committee structure.</w:t>
      </w:r>
    </w:p>
    <w:p w14:paraId="5BFCBDD2" w14:textId="628FBB6D" w:rsidR="00CA0F31" w:rsidRPr="0084309E" w:rsidRDefault="00CA0F31" w:rsidP="007F63E8">
      <w:pPr>
        <w:numPr>
          <w:ilvl w:val="1"/>
          <w:numId w:val="37"/>
        </w:numPr>
      </w:pPr>
      <w:r w:rsidRPr="0084309E">
        <w:t xml:space="preserve">Review of potential </w:t>
      </w:r>
      <w:r w:rsidR="000B7F86" w:rsidRPr="0084309E">
        <w:t>parking situation for YMCA employees – are they allowed to park in that lot or adjacent lots (that are already cramped and/or often closed).</w:t>
      </w:r>
    </w:p>
    <w:p w14:paraId="4F7D9624" w14:textId="3164460B" w:rsidR="000B7F86" w:rsidRPr="0084309E" w:rsidRDefault="000B7F86" w:rsidP="007F63E8">
      <w:pPr>
        <w:numPr>
          <w:ilvl w:val="1"/>
          <w:numId w:val="37"/>
        </w:numPr>
      </w:pPr>
      <w:r w:rsidRPr="0084309E">
        <w:t xml:space="preserve">Question on </w:t>
      </w:r>
      <w:r w:rsidR="007421EC" w:rsidRPr="0084309E">
        <w:t>are there regulations on parking lot closures in regard to burdening faculty/staff/students?</w:t>
      </w:r>
    </w:p>
    <w:p w14:paraId="6DBAB849" w14:textId="11760B65" w:rsidR="00410E85" w:rsidRPr="0084309E" w:rsidRDefault="00410E85" w:rsidP="007F63E8">
      <w:pPr>
        <w:numPr>
          <w:ilvl w:val="1"/>
          <w:numId w:val="37"/>
        </w:numPr>
      </w:pPr>
      <w:r w:rsidRPr="0084309E">
        <w:t xml:space="preserve">Any updates on the 2nd/3rd floor parking garage change, and how has that cleared up any other spaces? </w:t>
      </w:r>
      <w:r w:rsidR="00D54542" w:rsidRPr="0084309E">
        <w:t>(How many of those permits have they sold?)</w:t>
      </w:r>
    </w:p>
    <w:p w14:paraId="16D2A368" w14:textId="77777777" w:rsidR="00A6708B" w:rsidRDefault="00A6708B" w:rsidP="0084309E">
      <w:pPr>
        <w:numPr>
          <w:ilvl w:val="0"/>
          <w:numId w:val="37"/>
        </w:numPr>
      </w:pPr>
      <w:r w:rsidRPr="00A6708B">
        <w:t>President’s Meetings </w:t>
      </w:r>
    </w:p>
    <w:p w14:paraId="66D37D3C" w14:textId="77777777" w:rsidR="003B2F7B" w:rsidRPr="007F63E8" w:rsidRDefault="003B2F7B" w:rsidP="007F63E8">
      <w:pPr>
        <w:pStyle w:val="ListParagraph"/>
        <w:numPr>
          <w:ilvl w:val="2"/>
          <w:numId w:val="42"/>
        </w:numPr>
        <w:tabs>
          <w:tab w:val="clear" w:pos="2430"/>
        </w:tabs>
        <w:ind w:left="1440"/>
      </w:pPr>
      <w:r w:rsidRPr="007F63E8">
        <w:lastRenderedPageBreak/>
        <w:t xml:space="preserve">KBOR will be on site this week for their visit. </w:t>
      </w:r>
    </w:p>
    <w:p w14:paraId="6D0152D4" w14:textId="5B96E39A" w:rsidR="003B2F7B" w:rsidRPr="007F63E8" w:rsidRDefault="003B2F7B" w:rsidP="007F63E8">
      <w:pPr>
        <w:pStyle w:val="ListParagraph"/>
        <w:numPr>
          <w:ilvl w:val="2"/>
          <w:numId w:val="42"/>
        </w:numPr>
        <w:tabs>
          <w:tab w:val="clear" w:pos="2430"/>
        </w:tabs>
        <w:ind w:left="1440"/>
      </w:pPr>
      <w:r w:rsidRPr="007F63E8">
        <w:t xml:space="preserve">We have hosted one finalist for </w:t>
      </w:r>
      <w:r w:rsidR="007F63E8">
        <w:t>the new Provost</w:t>
      </w:r>
      <w:r w:rsidRPr="007F63E8">
        <w:t xml:space="preserve"> with two more to follow. Staff senate has ~30 minutes to get to know each finalist. Please attend if your schedule allows. Remember they are interviewing us, just as much as we are interviewing them. </w:t>
      </w:r>
    </w:p>
    <w:p w14:paraId="08207E93" w14:textId="77777777" w:rsidR="007B65D9" w:rsidRDefault="00A6708B" w:rsidP="007B65D9">
      <w:pPr>
        <w:numPr>
          <w:ilvl w:val="0"/>
          <w:numId w:val="43"/>
        </w:numPr>
      </w:pPr>
      <w:r w:rsidRPr="00A6708B">
        <w:t>RSC Board of Directors</w:t>
      </w:r>
    </w:p>
    <w:p w14:paraId="3F6C906A" w14:textId="77777777" w:rsidR="007B65D9" w:rsidRDefault="00B73DF7" w:rsidP="007B65D9">
      <w:pPr>
        <w:numPr>
          <w:ilvl w:val="1"/>
          <w:numId w:val="43"/>
        </w:numPr>
      </w:pPr>
      <w:r w:rsidRPr="007B65D9">
        <w:rPr>
          <w:rFonts w:cstheme="minorHAnsi"/>
        </w:rPr>
        <w:t>The Starship food delivery program at WSU has been one of the most successful programs in the country. For almost the last year, there have been around 13,000 food order from the RSC.</w:t>
      </w:r>
    </w:p>
    <w:p w14:paraId="52D3A265" w14:textId="4F9CE087" w:rsidR="007B65D9" w:rsidRDefault="00B73DF7" w:rsidP="007B65D9">
      <w:pPr>
        <w:numPr>
          <w:ilvl w:val="1"/>
          <w:numId w:val="43"/>
        </w:numPr>
      </w:pPr>
      <w:r w:rsidRPr="007B65D9">
        <w:rPr>
          <w:rFonts w:cstheme="minorHAnsi"/>
        </w:rPr>
        <w:t>Dining Services will be opening the Athletic Training Table as a food option for athletes who may have to eat outside of traditional dining hours.</w:t>
      </w:r>
      <w:r w:rsidR="00522EA6" w:rsidRPr="007B65D9">
        <w:rPr>
          <w:rFonts w:cstheme="minorHAnsi"/>
        </w:rPr>
        <w:t xml:space="preserve">  </w:t>
      </w:r>
      <w:r w:rsidR="003617BD">
        <w:rPr>
          <w:rFonts w:cstheme="minorHAnsi"/>
        </w:rPr>
        <w:t>Checking on where this will be housed at.</w:t>
      </w:r>
    </w:p>
    <w:p w14:paraId="0F6DFAA4" w14:textId="77777777" w:rsidR="007B65D9" w:rsidRDefault="00B73DF7" w:rsidP="007B65D9">
      <w:pPr>
        <w:numPr>
          <w:ilvl w:val="1"/>
          <w:numId w:val="43"/>
        </w:numPr>
      </w:pPr>
      <w:r w:rsidRPr="007B65D9">
        <w:rPr>
          <w:rFonts w:cstheme="minorHAnsi"/>
        </w:rPr>
        <w:t>Fujisan has already outperformed the other food concepts they have tried within that location.</w:t>
      </w:r>
    </w:p>
    <w:p w14:paraId="765A5E14" w14:textId="77777777" w:rsidR="007B65D9" w:rsidRDefault="00B73DF7" w:rsidP="007B65D9">
      <w:pPr>
        <w:numPr>
          <w:ilvl w:val="1"/>
          <w:numId w:val="43"/>
        </w:numPr>
      </w:pPr>
      <w:r w:rsidRPr="007B65D9">
        <w:rPr>
          <w:rFonts w:cstheme="minorHAnsi"/>
        </w:rPr>
        <w:t xml:space="preserve">Lastly, Dining Services has a survey available through the end of the month. Participants (including staff) can get up to $15 in Shocker Bonus Dollars and an entry to win an electric scooter. </w:t>
      </w:r>
    </w:p>
    <w:p w14:paraId="0DB868CC" w14:textId="7573CBB2" w:rsidR="00B73DF7" w:rsidRPr="007B65D9" w:rsidRDefault="00B73DF7" w:rsidP="007B65D9">
      <w:pPr>
        <w:numPr>
          <w:ilvl w:val="1"/>
          <w:numId w:val="43"/>
        </w:numPr>
      </w:pPr>
      <w:r w:rsidRPr="007B65D9">
        <w:rPr>
          <w:rFonts w:cstheme="minorHAnsi"/>
        </w:rPr>
        <w:t>Included in the teams folder is the 2024 RSC Annual report, which has a lot of good information on different data points (I would maybe suggest adding this to the constituent emails as a FYI).</w:t>
      </w:r>
    </w:p>
    <w:p w14:paraId="52AA3B54" w14:textId="77777777" w:rsidR="007B65D9" w:rsidRDefault="00A6708B" w:rsidP="007B65D9">
      <w:pPr>
        <w:numPr>
          <w:ilvl w:val="0"/>
          <w:numId w:val="44"/>
        </w:numPr>
        <w:rPr>
          <w:rFonts w:cstheme="minorHAnsi"/>
        </w:rPr>
      </w:pPr>
      <w:r w:rsidRPr="007B65D9">
        <w:rPr>
          <w:rFonts w:cstheme="minorHAnsi"/>
        </w:rPr>
        <w:t>UPS/USS Presidents Council (KBOR) </w:t>
      </w:r>
    </w:p>
    <w:p w14:paraId="51F4FBE2" w14:textId="0040D7FA" w:rsidR="0012784F" w:rsidRPr="007B65D9" w:rsidRDefault="0012784F" w:rsidP="007B65D9">
      <w:pPr>
        <w:numPr>
          <w:ilvl w:val="1"/>
          <w:numId w:val="44"/>
        </w:numPr>
        <w:rPr>
          <w:rFonts w:cstheme="minorHAnsi"/>
        </w:rPr>
      </w:pPr>
      <w:r w:rsidRPr="007B65D9">
        <w:rPr>
          <w:rFonts w:cstheme="minorHAnsi"/>
        </w:rPr>
        <w:t xml:space="preserve">Discussion on the upcoming Docking Survey. We need to determine if we want to participate in this again. </w:t>
      </w:r>
    </w:p>
    <w:p w14:paraId="51436B80" w14:textId="77777777" w:rsidR="00A6708B" w:rsidRPr="00A6708B" w:rsidRDefault="00A6708B" w:rsidP="00A6708B">
      <w:r w:rsidRPr="00A6708B">
        <w:t> </w:t>
      </w:r>
    </w:p>
    <w:p w14:paraId="227FF308" w14:textId="77777777" w:rsidR="00A6708B" w:rsidRPr="00A6708B" w:rsidRDefault="00A6708B" w:rsidP="00A6708B">
      <w:pPr>
        <w:numPr>
          <w:ilvl w:val="0"/>
          <w:numId w:val="45"/>
        </w:numPr>
      </w:pPr>
      <w:r w:rsidRPr="00A6708B">
        <w:rPr>
          <w:b/>
          <w:bCs/>
        </w:rPr>
        <w:t>Adjourn/Upcoming Meetings and Events/Shoutouts</w:t>
      </w:r>
      <w:r w:rsidRPr="00A6708B">
        <w:t> </w:t>
      </w:r>
    </w:p>
    <w:p w14:paraId="219B321B" w14:textId="77777777" w:rsidR="00A6708B" w:rsidRPr="00A6708B" w:rsidRDefault="00A6708B" w:rsidP="00A6708B">
      <w:pPr>
        <w:numPr>
          <w:ilvl w:val="0"/>
          <w:numId w:val="46"/>
        </w:numPr>
      </w:pPr>
      <w:r w:rsidRPr="00A6708B">
        <w:t>November Senate Meeting: Tuesday, November 19, 2024 | 3:30pm-5:00pm | RSC 142 Harvest Room  </w:t>
      </w:r>
    </w:p>
    <w:p w14:paraId="59DDF220" w14:textId="77777777" w:rsidR="00A6708B" w:rsidRPr="00A6708B" w:rsidRDefault="00A6708B" w:rsidP="00A6708B">
      <w:pPr>
        <w:numPr>
          <w:ilvl w:val="0"/>
          <w:numId w:val="47"/>
        </w:numPr>
      </w:pPr>
      <w:r w:rsidRPr="00A6708B">
        <w:t>Attend the WSU Wellness Retreat on Oct. 18</w:t>
      </w:r>
      <w:r w:rsidRPr="00A6708B">
        <w:rPr>
          <w:vertAlign w:val="superscript"/>
        </w:rPr>
        <w:t>th</w:t>
      </w:r>
      <w:r w:rsidRPr="00A6708B">
        <w:t xml:space="preserve"> at 12pm. Register and find more details here: </w:t>
      </w:r>
      <w:hyperlink r:id="rId14" w:tgtFrame="_blank" w:history="1">
        <w:r w:rsidRPr="00A6708B">
          <w:rPr>
            <w:rStyle w:val="Hyperlink"/>
          </w:rPr>
          <w:t>www.wichita.edu/wellnessretreat</w:t>
        </w:r>
      </w:hyperlink>
      <w:r w:rsidRPr="00A6708B">
        <w:t>  </w:t>
      </w:r>
    </w:p>
    <w:p w14:paraId="329E97EF" w14:textId="77777777" w:rsidR="00A6708B" w:rsidRPr="00A6708B" w:rsidRDefault="00A6708B" w:rsidP="00A6708B">
      <w:pPr>
        <w:numPr>
          <w:ilvl w:val="0"/>
          <w:numId w:val="48"/>
        </w:numPr>
      </w:pPr>
      <w:r w:rsidRPr="00A6708B">
        <w:t>The 2024 Annual Security and Fire Safety Report is now available at </w:t>
      </w:r>
      <w:hyperlink r:id="rId15" w:tgtFrame="_blank" w:history="1">
        <w:r w:rsidRPr="00A6708B">
          <w:rPr>
            <w:rStyle w:val="Hyperlink"/>
          </w:rPr>
          <w:t>https://www.wichita.edu/clery</w:t>
        </w:r>
      </w:hyperlink>
      <w:r w:rsidRPr="00A6708B">
        <w:t>.  </w:t>
      </w:r>
    </w:p>
    <w:p w14:paraId="09376B4B" w14:textId="77777777" w:rsidR="00A6708B" w:rsidRDefault="00A6708B" w:rsidP="00A6708B">
      <w:pPr>
        <w:numPr>
          <w:ilvl w:val="0"/>
          <w:numId w:val="49"/>
        </w:numPr>
      </w:pPr>
      <w:r w:rsidRPr="00A6708B">
        <w:t xml:space="preserve">Check the </w:t>
      </w:r>
      <w:hyperlink r:id="rId16" w:tgtFrame="_blank" w:history="1">
        <w:r w:rsidRPr="00A6708B">
          <w:rPr>
            <w:rStyle w:val="Hyperlink"/>
          </w:rPr>
          <w:t>Events Calendar</w:t>
        </w:r>
      </w:hyperlink>
      <w:r w:rsidRPr="00A6708B">
        <w:t xml:space="preserve"> for upcoming events on campus </w:t>
      </w:r>
    </w:p>
    <w:p w14:paraId="6397DE03" w14:textId="2163C3B3" w:rsidR="00042B68" w:rsidRPr="00A6708B" w:rsidRDefault="00042B68" w:rsidP="00F377A8">
      <w:pPr>
        <w:numPr>
          <w:ilvl w:val="0"/>
          <w:numId w:val="49"/>
        </w:numPr>
      </w:pPr>
      <w:r>
        <w:t xml:space="preserve">Cool article in the Sunflower about the </w:t>
      </w:r>
      <w:r w:rsidR="00F377A8">
        <w:t xml:space="preserve">Admin group: </w:t>
      </w:r>
      <w:hyperlink r:id="rId17" w:history="1">
        <w:r w:rsidR="00F377A8" w:rsidRPr="00F377A8">
          <w:rPr>
            <w:rStyle w:val="Hyperlink"/>
          </w:rPr>
          <w:t>https://thesunflower.com/89005/news/admins-support-group-brings-together-wsu-staff-for-breast-cancer-awareness-month/</w:t>
        </w:r>
      </w:hyperlink>
    </w:p>
    <w:p w14:paraId="2E1BC9F4" w14:textId="77777777" w:rsidR="00A6708B" w:rsidRPr="00A6708B" w:rsidRDefault="00A6708B" w:rsidP="00A6708B">
      <w:r w:rsidRPr="00A6708B">
        <w:t> </w:t>
      </w:r>
    </w:p>
    <w:p w14:paraId="00405118" w14:textId="77777777" w:rsidR="007A7000" w:rsidRPr="003B28D2" w:rsidRDefault="007A7000" w:rsidP="003B28D2"/>
    <w:sectPr w:rsidR="007A7000" w:rsidRPr="003B28D2" w:rsidSect="00993118">
      <w:type w:val="continuous"/>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897BA" w14:textId="77777777" w:rsidR="003C68BC" w:rsidRDefault="003C68BC" w:rsidP="00B51F52">
      <w:pPr>
        <w:spacing w:after="0" w:line="240" w:lineRule="auto"/>
      </w:pPr>
      <w:r>
        <w:separator/>
      </w:r>
    </w:p>
  </w:endnote>
  <w:endnote w:type="continuationSeparator" w:id="0">
    <w:p w14:paraId="3D3C2DAE" w14:textId="77777777" w:rsidR="003C68BC" w:rsidRDefault="003C68BC"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DB494" w14:textId="77777777" w:rsidR="003C68BC" w:rsidRDefault="003C68BC" w:rsidP="00B51F52">
      <w:pPr>
        <w:spacing w:after="0" w:line="240" w:lineRule="auto"/>
      </w:pPr>
      <w:r>
        <w:separator/>
      </w:r>
    </w:p>
  </w:footnote>
  <w:footnote w:type="continuationSeparator" w:id="0">
    <w:p w14:paraId="546778F2" w14:textId="77777777" w:rsidR="003C68BC" w:rsidRDefault="003C68BC"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D9B"/>
    <w:multiLevelType w:val="multilevel"/>
    <w:tmpl w:val="81EA55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DF3FC3"/>
    <w:multiLevelType w:val="multilevel"/>
    <w:tmpl w:val="A87E548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85F64"/>
    <w:multiLevelType w:val="multilevel"/>
    <w:tmpl w:val="881C37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5E5010"/>
    <w:multiLevelType w:val="multilevel"/>
    <w:tmpl w:val="6264F0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06BC6"/>
    <w:multiLevelType w:val="multilevel"/>
    <w:tmpl w:val="A0C884D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95F0A2B"/>
    <w:multiLevelType w:val="multilevel"/>
    <w:tmpl w:val="8434286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B856DBE"/>
    <w:multiLevelType w:val="multilevel"/>
    <w:tmpl w:val="9F5E4B6C"/>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BB21FAE"/>
    <w:multiLevelType w:val="multilevel"/>
    <w:tmpl w:val="11E038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2E0150"/>
    <w:multiLevelType w:val="multilevel"/>
    <w:tmpl w:val="F088595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E486269"/>
    <w:multiLevelType w:val="multilevel"/>
    <w:tmpl w:val="3858DC2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02A2291"/>
    <w:multiLevelType w:val="multilevel"/>
    <w:tmpl w:val="91DA01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8A449FF"/>
    <w:multiLevelType w:val="multilevel"/>
    <w:tmpl w:val="10A27E7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B32747"/>
    <w:multiLevelType w:val="multilevel"/>
    <w:tmpl w:val="EE0CEA4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2D61EC"/>
    <w:multiLevelType w:val="multilevel"/>
    <w:tmpl w:val="D774138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C7C2C79"/>
    <w:multiLevelType w:val="multilevel"/>
    <w:tmpl w:val="8F843BB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B538E"/>
    <w:multiLevelType w:val="multilevel"/>
    <w:tmpl w:val="666CAA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C3EDB"/>
    <w:multiLevelType w:val="multilevel"/>
    <w:tmpl w:val="2E02724C"/>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430"/>
        </w:tabs>
        <w:ind w:left="243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7097030"/>
    <w:multiLevelType w:val="multilevel"/>
    <w:tmpl w:val="4C6E7708"/>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707698"/>
    <w:multiLevelType w:val="multilevel"/>
    <w:tmpl w:val="E56E51E6"/>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BCC2684"/>
    <w:multiLevelType w:val="multilevel"/>
    <w:tmpl w:val="7BD4EE3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6C634C8"/>
    <w:multiLevelType w:val="multilevel"/>
    <w:tmpl w:val="10726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8852D9D"/>
    <w:multiLevelType w:val="multilevel"/>
    <w:tmpl w:val="55C62206"/>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ABF23B1"/>
    <w:multiLevelType w:val="multilevel"/>
    <w:tmpl w:val="FCB42AA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AF94122"/>
    <w:multiLevelType w:val="multilevel"/>
    <w:tmpl w:val="F0C68412"/>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B1B6CF6"/>
    <w:multiLevelType w:val="multilevel"/>
    <w:tmpl w:val="C0700216"/>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6183B"/>
    <w:multiLevelType w:val="multilevel"/>
    <w:tmpl w:val="67EE8B7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6D07AD5"/>
    <w:multiLevelType w:val="multilevel"/>
    <w:tmpl w:val="047096C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F15C6E"/>
    <w:multiLevelType w:val="multilevel"/>
    <w:tmpl w:val="50E272C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6B974688"/>
    <w:multiLevelType w:val="multilevel"/>
    <w:tmpl w:val="122C83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612D6"/>
    <w:multiLevelType w:val="multilevel"/>
    <w:tmpl w:val="870A11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C537CDF"/>
    <w:multiLevelType w:val="multilevel"/>
    <w:tmpl w:val="BB6C983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6E590921"/>
    <w:multiLevelType w:val="multilevel"/>
    <w:tmpl w:val="B59222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F37630D"/>
    <w:multiLevelType w:val="multilevel"/>
    <w:tmpl w:val="4E6A8E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6F02EAC"/>
    <w:multiLevelType w:val="multilevel"/>
    <w:tmpl w:val="4E94F8DC"/>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4" w15:restartNumberingAfterBreak="0">
    <w:nsid w:val="7ADE7B22"/>
    <w:multiLevelType w:val="multilevel"/>
    <w:tmpl w:val="4CF8577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45"/>
  </w:num>
  <w:num w:numId="2" w16cid:durableId="2017612870">
    <w:abstractNumId w:val="21"/>
  </w:num>
  <w:num w:numId="3" w16cid:durableId="1244073936">
    <w:abstractNumId w:val="19"/>
  </w:num>
  <w:num w:numId="4" w16cid:durableId="59448720">
    <w:abstractNumId w:val="16"/>
  </w:num>
  <w:num w:numId="5" w16cid:durableId="1147671532">
    <w:abstractNumId w:val="31"/>
  </w:num>
  <w:num w:numId="6" w16cid:durableId="292517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2"/>
  </w:num>
  <w:num w:numId="8" w16cid:durableId="306208856">
    <w:abstractNumId w:val="43"/>
  </w:num>
  <w:num w:numId="9" w16cid:durableId="1422724040">
    <w:abstractNumId w:val="6"/>
  </w:num>
  <w:num w:numId="10" w16cid:durableId="1101681605">
    <w:abstractNumId w:val="37"/>
  </w:num>
  <w:num w:numId="11" w16cid:durableId="2087222834">
    <w:abstractNumId w:val="34"/>
  </w:num>
  <w:num w:numId="12" w16cid:durableId="1209687784">
    <w:abstractNumId w:val="19"/>
  </w:num>
  <w:num w:numId="13" w16cid:durableId="262806413">
    <w:abstractNumId w:val="5"/>
  </w:num>
  <w:num w:numId="14" w16cid:durableId="133986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9730031">
    <w:abstractNumId w:val="17"/>
  </w:num>
  <w:num w:numId="16" w16cid:durableId="1730150782">
    <w:abstractNumId w:val="26"/>
  </w:num>
  <w:num w:numId="17" w16cid:durableId="1728727112">
    <w:abstractNumId w:val="35"/>
  </w:num>
  <w:num w:numId="18" w16cid:durableId="1151555026">
    <w:abstractNumId w:val="13"/>
  </w:num>
  <w:num w:numId="19" w16cid:durableId="852063471">
    <w:abstractNumId w:val="8"/>
  </w:num>
  <w:num w:numId="20" w16cid:durableId="1467966591">
    <w:abstractNumId w:val="4"/>
  </w:num>
  <w:num w:numId="21" w16cid:durableId="1576625041">
    <w:abstractNumId w:val="32"/>
  </w:num>
  <w:num w:numId="22" w16cid:durableId="1334379335">
    <w:abstractNumId w:val="15"/>
  </w:num>
  <w:num w:numId="23" w16cid:durableId="135732654">
    <w:abstractNumId w:val="12"/>
  </w:num>
  <w:num w:numId="24" w16cid:durableId="1049574496">
    <w:abstractNumId w:val="41"/>
  </w:num>
  <w:num w:numId="25" w16cid:durableId="341006455">
    <w:abstractNumId w:val="39"/>
  </w:num>
  <w:num w:numId="26" w16cid:durableId="1814828535">
    <w:abstractNumId w:val="28"/>
  </w:num>
  <w:num w:numId="27" w16cid:durableId="1943683507">
    <w:abstractNumId w:val="33"/>
  </w:num>
  <w:num w:numId="28" w16cid:durableId="1662347029">
    <w:abstractNumId w:val="9"/>
  </w:num>
  <w:num w:numId="29" w16cid:durableId="1935630155">
    <w:abstractNumId w:val="7"/>
  </w:num>
  <w:num w:numId="30" w16cid:durableId="1342856987">
    <w:abstractNumId w:val="38"/>
  </w:num>
  <w:num w:numId="31" w16cid:durableId="857353959">
    <w:abstractNumId w:val="14"/>
  </w:num>
  <w:num w:numId="32" w16cid:durableId="1752237747">
    <w:abstractNumId w:val="10"/>
  </w:num>
  <w:num w:numId="33" w16cid:durableId="1934167507">
    <w:abstractNumId w:val="25"/>
  </w:num>
  <w:num w:numId="34" w16cid:durableId="1861355662">
    <w:abstractNumId w:val="11"/>
  </w:num>
  <w:num w:numId="35" w16cid:durableId="1456363803">
    <w:abstractNumId w:val="27"/>
  </w:num>
  <w:num w:numId="36" w16cid:durableId="1732925303">
    <w:abstractNumId w:val="44"/>
  </w:num>
  <w:num w:numId="37" w16cid:durableId="919287600">
    <w:abstractNumId w:val="36"/>
  </w:num>
  <w:num w:numId="38" w16cid:durableId="457457893">
    <w:abstractNumId w:val="3"/>
  </w:num>
  <w:num w:numId="39" w16cid:durableId="1396051502">
    <w:abstractNumId w:val="42"/>
  </w:num>
  <w:num w:numId="40" w16cid:durableId="433404463">
    <w:abstractNumId w:val="29"/>
  </w:num>
  <w:num w:numId="41" w16cid:durableId="995575381">
    <w:abstractNumId w:val="30"/>
  </w:num>
  <w:num w:numId="42" w16cid:durableId="334722560">
    <w:abstractNumId w:val="22"/>
  </w:num>
  <w:num w:numId="43" w16cid:durableId="22949704">
    <w:abstractNumId w:val="23"/>
  </w:num>
  <w:num w:numId="44" w16cid:durableId="781075869">
    <w:abstractNumId w:val="24"/>
  </w:num>
  <w:num w:numId="45" w16cid:durableId="1058020168">
    <w:abstractNumId w:val="1"/>
  </w:num>
  <w:num w:numId="46" w16cid:durableId="1939631260">
    <w:abstractNumId w:val="0"/>
  </w:num>
  <w:num w:numId="47" w16cid:durableId="39521926">
    <w:abstractNumId w:val="40"/>
  </w:num>
  <w:num w:numId="48" w16cid:durableId="1511945362">
    <w:abstractNumId w:val="20"/>
  </w:num>
  <w:num w:numId="49" w16cid:durableId="4370679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8E2"/>
    <w:rsid w:val="00013B71"/>
    <w:rsid w:val="00013BD0"/>
    <w:rsid w:val="000204F0"/>
    <w:rsid w:val="00021C8A"/>
    <w:rsid w:val="00023CFB"/>
    <w:rsid w:val="000247FF"/>
    <w:rsid w:val="00042B68"/>
    <w:rsid w:val="000446AA"/>
    <w:rsid w:val="00045C71"/>
    <w:rsid w:val="00045E45"/>
    <w:rsid w:val="0005036B"/>
    <w:rsid w:val="00050589"/>
    <w:rsid w:val="00051B1D"/>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51F8"/>
    <w:rsid w:val="000A7712"/>
    <w:rsid w:val="000B07FF"/>
    <w:rsid w:val="000B1151"/>
    <w:rsid w:val="000B24CF"/>
    <w:rsid w:val="000B3E14"/>
    <w:rsid w:val="000B5D0B"/>
    <w:rsid w:val="000B7F86"/>
    <w:rsid w:val="000D119B"/>
    <w:rsid w:val="000D5907"/>
    <w:rsid w:val="000D6EBE"/>
    <w:rsid w:val="000E0086"/>
    <w:rsid w:val="000E1728"/>
    <w:rsid w:val="000E2289"/>
    <w:rsid w:val="000F0658"/>
    <w:rsid w:val="000F0D6C"/>
    <w:rsid w:val="000F5B03"/>
    <w:rsid w:val="00102755"/>
    <w:rsid w:val="0010280F"/>
    <w:rsid w:val="00115A7B"/>
    <w:rsid w:val="00115B13"/>
    <w:rsid w:val="001262CA"/>
    <w:rsid w:val="0012784F"/>
    <w:rsid w:val="00130784"/>
    <w:rsid w:val="00133802"/>
    <w:rsid w:val="001355C2"/>
    <w:rsid w:val="0014290E"/>
    <w:rsid w:val="00143DEE"/>
    <w:rsid w:val="0015223D"/>
    <w:rsid w:val="00154062"/>
    <w:rsid w:val="001547DB"/>
    <w:rsid w:val="00155655"/>
    <w:rsid w:val="001573FF"/>
    <w:rsid w:val="0015786C"/>
    <w:rsid w:val="0016368D"/>
    <w:rsid w:val="00166316"/>
    <w:rsid w:val="00172506"/>
    <w:rsid w:val="0017279F"/>
    <w:rsid w:val="00180D2D"/>
    <w:rsid w:val="00184095"/>
    <w:rsid w:val="001854E8"/>
    <w:rsid w:val="00193CC5"/>
    <w:rsid w:val="001A2C8F"/>
    <w:rsid w:val="001A3000"/>
    <w:rsid w:val="001B006E"/>
    <w:rsid w:val="001B2ACB"/>
    <w:rsid w:val="001B382B"/>
    <w:rsid w:val="001C30D5"/>
    <w:rsid w:val="001C3851"/>
    <w:rsid w:val="001C46C8"/>
    <w:rsid w:val="001C60F7"/>
    <w:rsid w:val="001D1146"/>
    <w:rsid w:val="001D29BD"/>
    <w:rsid w:val="001D414E"/>
    <w:rsid w:val="001D6D96"/>
    <w:rsid w:val="001F0DD1"/>
    <w:rsid w:val="001F316C"/>
    <w:rsid w:val="00203FC4"/>
    <w:rsid w:val="0020419E"/>
    <w:rsid w:val="002074B7"/>
    <w:rsid w:val="00210943"/>
    <w:rsid w:val="00215197"/>
    <w:rsid w:val="002157B6"/>
    <w:rsid w:val="00217837"/>
    <w:rsid w:val="00222CE7"/>
    <w:rsid w:val="002273B7"/>
    <w:rsid w:val="002327F0"/>
    <w:rsid w:val="00233837"/>
    <w:rsid w:val="002352D5"/>
    <w:rsid w:val="00235B73"/>
    <w:rsid w:val="0023602F"/>
    <w:rsid w:val="00236BD2"/>
    <w:rsid w:val="0024085C"/>
    <w:rsid w:val="00241093"/>
    <w:rsid w:val="002416E0"/>
    <w:rsid w:val="00253098"/>
    <w:rsid w:val="002546F2"/>
    <w:rsid w:val="002610E5"/>
    <w:rsid w:val="00262261"/>
    <w:rsid w:val="0026277C"/>
    <w:rsid w:val="00265036"/>
    <w:rsid w:val="002719D8"/>
    <w:rsid w:val="0027604C"/>
    <w:rsid w:val="002804DE"/>
    <w:rsid w:val="0028180D"/>
    <w:rsid w:val="00283A0C"/>
    <w:rsid w:val="00283D26"/>
    <w:rsid w:val="0028508A"/>
    <w:rsid w:val="00285173"/>
    <w:rsid w:val="0028770F"/>
    <w:rsid w:val="002A1F16"/>
    <w:rsid w:val="002B6D0B"/>
    <w:rsid w:val="002C1FA6"/>
    <w:rsid w:val="002D09D5"/>
    <w:rsid w:val="002D114F"/>
    <w:rsid w:val="002D4C59"/>
    <w:rsid w:val="002E25E0"/>
    <w:rsid w:val="002E4363"/>
    <w:rsid w:val="002F12BB"/>
    <w:rsid w:val="002F4A06"/>
    <w:rsid w:val="002F7256"/>
    <w:rsid w:val="002F79AF"/>
    <w:rsid w:val="00302B41"/>
    <w:rsid w:val="003039F9"/>
    <w:rsid w:val="003042DD"/>
    <w:rsid w:val="00306BC9"/>
    <w:rsid w:val="00310DE4"/>
    <w:rsid w:val="00313936"/>
    <w:rsid w:val="00316ECF"/>
    <w:rsid w:val="003213AD"/>
    <w:rsid w:val="00321FA8"/>
    <w:rsid w:val="00355076"/>
    <w:rsid w:val="0035561D"/>
    <w:rsid w:val="003617BD"/>
    <w:rsid w:val="003634DC"/>
    <w:rsid w:val="003635A2"/>
    <w:rsid w:val="00363834"/>
    <w:rsid w:val="00363C16"/>
    <w:rsid w:val="00372127"/>
    <w:rsid w:val="0037272C"/>
    <w:rsid w:val="003736B5"/>
    <w:rsid w:val="003836CC"/>
    <w:rsid w:val="00386417"/>
    <w:rsid w:val="003909B1"/>
    <w:rsid w:val="00394630"/>
    <w:rsid w:val="003A255E"/>
    <w:rsid w:val="003A26D8"/>
    <w:rsid w:val="003A310A"/>
    <w:rsid w:val="003A3389"/>
    <w:rsid w:val="003A4459"/>
    <w:rsid w:val="003A6A33"/>
    <w:rsid w:val="003B28D2"/>
    <w:rsid w:val="003B2F7B"/>
    <w:rsid w:val="003B4ED0"/>
    <w:rsid w:val="003B5121"/>
    <w:rsid w:val="003C2510"/>
    <w:rsid w:val="003C68BC"/>
    <w:rsid w:val="003D1498"/>
    <w:rsid w:val="003D2B5B"/>
    <w:rsid w:val="003D305B"/>
    <w:rsid w:val="003E3816"/>
    <w:rsid w:val="003E7774"/>
    <w:rsid w:val="003F2165"/>
    <w:rsid w:val="003F3965"/>
    <w:rsid w:val="003F3B14"/>
    <w:rsid w:val="003F3F05"/>
    <w:rsid w:val="003F53F1"/>
    <w:rsid w:val="003F75A5"/>
    <w:rsid w:val="00400E42"/>
    <w:rsid w:val="004030BF"/>
    <w:rsid w:val="00410E85"/>
    <w:rsid w:val="00421F47"/>
    <w:rsid w:val="00423B63"/>
    <w:rsid w:val="00423DA1"/>
    <w:rsid w:val="004266C6"/>
    <w:rsid w:val="00426B0A"/>
    <w:rsid w:val="00431597"/>
    <w:rsid w:val="004327D3"/>
    <w:rsid w:val="00432B33"/>
    <w:rsid w:val="00435F87"/>
    <w:rsid w:val="00446418"/>
    <w:rsid w:val="0045096F"/>
    <w:rsid w:val="00450D4A"/>
    <w:rsid w:val="00451A3E"/>
    <w:rsid w:val="00452594"/>
    <w:rsid w:val="00453C7B"/>
    <w:rsid w:val="00466CBA"/>
    <w:rsid w:val="004677FB"/>
    <w:rsid w:val="004678F6"/>
    <w:rsid w:val="00473A70"/>
    <w:rsid w:val="0047575A"/>
    <w:rsid w:val="00477A73"/>
    <w:rsid w:val="004856AD"/>
    <w:rsid w:val="00485F72"/>
    <w:rsid w:val="00485FBB"/>
    <w:rsid w:val="00490024"/>
    <w:rsid w:val="00493E9F"/>
    <w:rsid w:val="0049627E"/>
    <w:rsid w:val="004A3DD9"/>
    <w:rsid w:val="004B3BB4"/>
    <w:rsid w:val="004C0536"/>
    <w:rsid w:val="004C46A9"/>
    <w:rsid w:val="004C4F14"/>
    <w:rsid w:val="004D1B59"/>
    <w:rsid w:val="004D5A2D"/>
    <w:rsid w:val="004D6CEE"/>
    <w:rsid w:val="004E64C7"/>
    <w:rsid w:val="004F19CC"/>
    <w:rsid w:val="004F68A5"/>
    <w:rsid w:val="005001C4"/>
    <w:rsid w:val="00510666"/>
    <w:rsid w:val="00510E30"/>
    <w:rsid w:val="0051177C"/>
    <w:rsid w:val="00511824"/>
    <w:rsid w:val="00516441"/>
    <w:rsid w:val="00521EB5"/>
    <w:rsid w:val="00522EA6"/>
    <w:rsid w:val="0052326D"/>
    <w:rsid w:val="00526328"/>
    <w:rsid w:val="00534B36"/>
    <w:rsid w:val="0054187C"/>
    <w:rsid w:val="00542CE1"/>
    <w:rsid w:val="00544D5C"/>
    <w:rsid w:val="00547EB1"/>
    <w:rsid w:val="00555EE0"/>
    <w:rsid w:val="005578FB"/>
    <w:rsid w:val="005606E3"/>
    <w:rsid w:val="0056416C"/>
    <w:rsid w:val="005762A3"/>
    <w:rsid w:val="005765A5"/>
    <w:rsid w:val="0057675D"/>
    <w:rsid w:val="00582490"/>
    <w:rsid w:val="00582892"/>
    <w:rsid w:val="00583089"/>
    <w:rsid w:val="0059188E"/>
    <w:rsid w:val="00592C87"/>
    <w:rsid w:val="00592E69"/>
    <w:rsid w:val="005A566F"/>
    <w:rsid w:val="005B1B78"/>
    <w:rsid w:val="005B7EC1"/>
    <w:rsid w:val="005C1B7C"/>
    <w:rsid w:val="005C3CFC"/>
    <w:rsid w:val="005D4944"/>
    <w:rsid w:val="005E13D2"/>
    <w:rsid w:val="005E1FA0"/>
    <w:rsid w:val="005E2CA3"/>
    <w:rsid w:val="005E51F3"/>
    <w:rsid w:val="005E5BB8"/>
    <w:rsid w:val="005F47D4"/>
    <w:rsid w:val="00600B12"/>
    <w:rsid w:val="00601985"/>
    <w:rsid w:val="00601B20"/>
    <w:rsid w:val="006021FC"/>
    <w:rsid w:val="006050D3"/>
    <w:rsid w:val="00607C38"/>
    <w:rsid w:val="0061414B"/>
    <w:rsid w:val="00614299"/>
    <w:rsid w:val="00616613"/>
    <w:rsid w:val="00616E33"/>
    <w:rsid w:val="00625D80"/>
    <w:rsid w:val="0064660C"/>
    <w:rsid w:val="00671BE5"/>
    <w:rsid w:val="006762FD"/>
    <w:rsid w:val="006774C0"/>
    <w:rsid w:val="006855A7"/>
    <w:rsid w:val="00686D4A"/>
    <w:rsid w:val="00687FC1"/>
    <w:rsid w:val="006916F7"/>
    <w:rsid w:val="006A04D6"/>
    <w:rsid w:val="006A1C3D"/>
    <w:rsid w:val="006B611E"/>
    <w:rsid w:val="006C08A1"/>
    <w:rsid w:val="006C2E7F"/>
    <w:rsid w:val="006C5260"/>
    <w:rsid w:val="006D28B5"/>
    <w:rsid w:val="006D3B35"/>
    <w:rsid w:val="006D46FF"/>
    <w:rsid w:val="006D50C3"/>
    <w:rsid w:val="006D71F7"/>
    <w:rsid w:val="006E0E42"/>
    <w:rsid w:val="006E1F0D"/>
    <w:rsid w:val="006E7567"/>
    <w:rsid w:val="006F2D7D"/>
    <w:rsid w:val="006F3ABC"/>
    <w:rsid w:val="006F76C4"/>
    <w:rsid w:val="0070016B"/>
    <w:rsid w:val="007038DE"/>
    <w:rsid w:val="0070500B"/>
    <w:rsid w:val="007056E6"/>
    <w:rsid w:val="00710485"/>
    <w:rsid w:val="00725619"/>
    <w:rsid w:val="00725A11"/>
    <w:rsid w:val="00732119"/>
    <w:rsid w:val="007330D9"/>
    <w:rsid w:val="007348A1"/>
    <w:rsid w:val="00736F4F"/>
    <w:rsid w:val="007421EC"/>
    <w:rsid w:val="007437DB"/>
    <w:rsid w:val="00745C2D"/>
    <w:rsid w:val="007525A7"/>
    <w:rsid w:val="00753DB4"/>
    <w:rsid w:val="00754BC7"/>
    <w:rsid w:val="00754D1E"/>
    <w:rsid w:val="00755B7D"/>
    <w:rsid w:val="0076702B"/>
    <w:rsid w:val="007679CE"/>
    <w:rsid w:val="00771ADC"/>
    <w:rsid w:val="007800CE"/>
    <w:rsid w:val="00785B47"/>
    <w:rsid w:val="007869D0"/>
    <w:rsid w:val="0078727C"/>
    <w:rsid w:val="00791F0B"/>
    <w:rsid w:val="00792822"/>
    <w:rsid w:val="00794C34"/>
    <w:rsid w:val="00795479"/>
    <w:rsid w:val="007A4305"/>
    <w:rsid w:val="007A7000"/>
    <w:rsid w:val="007A70D7"/>
    <w:rsid w:val="007B65D9"/>
    <w:rsid w:val="007B6F1D"/>
    <w:rsid w:val="007C2666"/>
    <w:rsid w:val="007C7FD8"/>
    <w:rsid w:val="007D06D9"/>
    <w:rsid w:val="007D19B3"/>
    <w:rsid w:val="007D1A6D"/>
    <w:rsid w:val="007D22D1"/>
    <w:rsid w:val="007D2812"/>
    <w:rsid w:val="007D3447"/>
    <w:rsid w:val="007D6C04"/>
    <w:rsid w:val="007D7092"/>
    <w:rsid w:val="007E6456"/>
    <w:rsid w:val="007E6C32"/>
    <w:rsid w:val="007E6D1A"/>
    <w:rsid w:val="007F0957"/>
    <w:rsid w:val="007F2EC8"/>
    <w:rsid w:val="007F63E8"/>
    <w:rsid w:val="007F6F1F"/>
    <w:rsid w:val="00800480"/>
    <w:rsid w:val="008033F5"/>
    <w:rsid w:val="0080410A"/>
    <w:rsid w:val="00810A78"/>
    <w:rsid w:val="00811971"/>
    <w:rsid w:val="008146DB"/>
    <w:rsid w:val="008150DB"/>
    <w:rsid w:val="00821D99"/>
    <w:rsid w:val="0082368D"/>
    <w:rsid w:val="00830187"/>
    <w:rsid w:val="0084309E"/>
    <w:rsid w:val="00845916"/>
    <w:rsid w:val="00850706"/>
    <w:rsid w:val="00853DF1"/>
    <w:rsid w:val="00855348"/>
    <w:rsid w:val="00855705"/>
    <w:rsid w:val="0086534F"/>
    <w:rsid w:val="0087399B"/>
    <w:rsid w:val="0087566D"/>
    <w:rsid w:val="00875CCC"/>
    <w:rsid w:val="00880A2B"/>
    <w:rsid w:val="008822CC"/>
    <w:rsid w:val="0088324E"/>
    <w:rsid w:val="008833F8"/>
    <w:rsid w:val="00886F1B"/>
    <w:rsid w:val="0088711A"/>
    <w:rsid w:val="0089046F"/>
    <w:rsid w:val="008909FB"/>
    <w:rsid w:val="00896B78"/>
    <w:rsid w:val="008A0376"/>
    <w:rsid w:val="008A2717"/>
    <w:rsid w:val="008A2BF7"/>
    <w:rsid w:val="008A38D0"/>
    <w:rsid w:val="008A4997"/>
    <w:rsid w:val="008A6306"/>
    <w:rsid w:val="008A702B"/>
    <w:rsid w:val="008A7985"/>
    <w:rsid w:val="008B2E38"/>
    <w:rsid w:val="008C6124"/>
    <w:rsid w:val="008C69FC"/>
    <w:rsid w:val="008D56D6"/>
    <w:rsid w:val="008E1073"/>
    <w:rsid w:val="008E146F"/>
    <w:rsid w:val="008E26C6"/>
    <w:rsid w:val="008E3AC1"/>
    <w:rsid w:val="008E63C5"/>
    <w:rsid w:val="008E6CC4"/>
    <w:rsid w:val="008E7311"/>
    <w:rsid w:val="008E7555"/>
    <w:rsid w:val="008F011C"/>
    <w:rsid w:val="008F0279"/>
    <w:rsid w:val="008F6159"/>
    <w:rsid w:val="008F7A0F"/>
    <w:rsid w:val="00901875"/>
    <w:rsid w:val="00902D8B"/>
    <w:rsid w:val="00914551"/>
    <w:rsid w:val="00915F30"/>
    <w:rsid w:val="00926385"/>
    <w:rsid w:val="0092723C"/>
    <w:rsid w:val="009350AE"/>
    <w:rsid w:val="00935916"/>
    <w:rsid w:val="00943E7B"/>
    <w:rsid w:val="00943F87"/>
    <w:rsid w:val="00951F2C"/>
    <w:rsid w:val="00952524"/>
    <w:rsid w:val="00953CDA"/>
    <w:rsid w:val="00957056"/>
    <w:rsid w:val="009572C0"/>
    <w:rsid w:val="00963771"/>
    <w:rsid w:val="00970AD6"/>
    <w:rsid w:val="00975A42"/>
    <w:rsid w:val="00975E58"/>
    <w:rsid w:val="0098349E"/>
    <w:rsid w:val="00993118"/>
    <w:rsid w:val="0099635D"/>
    <w:rsid w:val="00997659"/>
    <w:rsid w:val="009A17D9"/>
    <w:rsid w:val="009A4745"/>
    <w:rsid w:val="009A49F4"/>
    <w:rsid w:val="009A4C17"/>
    <w:rsid w:val="009A658A"/>
    <w:rsid w:val="009D221A"/>
    <w:rsid w:val="009D71E0"/>
    <w:rsid w:val="009D7415"/>
    <w:rsid w:val="009D7ECD"/>
    <w:rsid w:val="009F4D98"/>
    <w:rsid w:val="00A00CE5"/>
    <w:rsid w:val="00A03B0B"/>
    <w:rsid w:val="00A05A68"/>
    <w:rsid w:val="00A110CC"/>
    <w:rsid w:val="00A31304"/>
    <w:rsid w:val="00A3551E"/>
    <w:rsid w:val="00A36975"/>
    <w:rsid w:val="00A406D2"/>
    <w:rsid w:val="00A42842"/>
    <w:rsid w:val="00A438C4"/>
    <w:rsid w:val="00A45AF2"/>
    <w:rsid w:val="00A522B2"/>
    <w:rsid w:val="00A56D73"/>
    <w:rsid w:val="00A60EB6"/>
    <w:rsid w:val="00A62BA3"/>
    <w:rsid w:val="00A6596E"/>
    <w:rsid w:val="00A6708B"/>
    <w:rsid w:val="00A71917"/>
    <w:rsid w:val="00A72390"/>
    <w:rsid w:val="00A75703"/>
    <w:rsid w:val="00A7596D"/>
    <w:rsid w:val="00A75AA8"/>
    <w:rsid w:val="00A81B0B"/>
    <w:rsid w:val="00A82AC0"/>
    <w:rsid w:val="00A82B95"/>
    <w:rsid w:val="00A835E6"/>
    <w:rsid w:val="00A91EE7"/>
    <w:rsid w:val="00A94232"/>
    <w:rsid w:val="00A97481"/>
    <w:rsid w:val="00AB3150"/>
    <w:rsid w:val="00AB76FE"/>
    <w:rsid w:val="00AC0024"/>
    <w:rsid w:val="00AC10AA"/>
    <w:rsid w:val="00AC43D8"/>
    <w:rsid w:val="00AC6B1C"/>
    <w:rsid w:val="00AD715B"/>
    <w:rsid w:val="00AE0236"/>
    <w:rsid w:val="00AE35DA"/>
    <w:rsid w:val="00AF24E8"/>
    <w:rsid w:val="00AF285A"/>
    <w:rsid w:val="00AF297B"/>
    <w:rsid w:val="00AF29BC"/>
    <w:rsid w:val="00AF7542"/>
    <w:rsid w:val="00AF75EE"/>
    <w:rsid w:val="00B009C8"/>
    <w:rsid w:val="00B03B6C"/>
    <w:rsid w:val="00B115DC"/>
    <w:rsid w:val="00B116C3"/>
    <w:rsid w:val="00B13B17"/>
    <w:rsid w:val="00B17732"/>
    <w:rsid w:val="00B24FA3"/>
    <w:rsid w:val="00B26A75"/>
    <w:rsid w:val="00B27CCA"/>
    <w:rsid w:val="00B33EAE"/>
    <w:rsid w:val="00B3450B"/>
    <w:rsid w:val="00B43117"/>
    <w:rsid w:val="00B43A01"/>
    <w:rsid w:val="00B45A83"/>
    <w:rsid w:val="00B45B39"/>
    <w:rsid w:val="00B46E16"/>
    <w:rsid w:val="00B4795F"/>
    <w:rsid w:val="00B51F52"/>
    <w:rsid w:val="00B536AD"/>
    <w:rsid w:val="00B54047"/>
    <w:rsid w:val="00B546CD"/>
    <w:rsid w:val="00B54D59"/>
    <w:rsid w:val="00B607F7"/>
    <w:rsid w:val="00B60A38"/>
    <w:rsid w:val="00B70831"/>
    <w:rsid w:val="00B720D8"/>
    <w:rsid w:val="00B726A7"/>
    <w:rsid w:val="00B73DF7"/>
    <w:rsid w:val="00B74D51"/>
    <w:rsid w:val="00B816E0"/>
    <w:rsid w:val="00B839A9"/>
    <w:rsid w:val="00B83EDE"/>
    <w:rsid w:val="00B84FA0"/>
    <w:rsid w:val="00B876BA"/>
    <w:rsid w:val="00B87F70"/>
    <w:rsid w:val="00B90ED4"/>
    <w:rsid w:val="00B94081"/>
    <w:rsid w:val="00B965DE"/>
    <w:rsid w:val="00B9686D"/>
    <w:rsid w:val="00BA1952"/>
    <w:rsid w:val="00BA2DDB"/>
    <w:rsid w:val="00BA4639"/>
    <w:rsid w:val="00BB377A"/>
    <w:rsid w:val="00BB4611"/>
    <w:rsid w:val="00BC0859"/>
    <w:rsid w:val="00BC25FC"/>
    <w:rsid w:val="00BC5434"/>
    <w:rsid w:val="00BC6C94"/>
    <w:rsid w:val="00BD09AC"/>
    <w:rsid w:val="00BD2BFA"/>
    <w:rsid w:val="00BD41E7"/>
    <w:rsid w:val="00BD589B"/>
    <w:rsid w:val="00BD719F"/>
    <w:rsid w:val="00BD7EAD"/>
    <w:rsid w:val="00BD7F28"/>
    <w:rsid w:val="00BE165F"/>
    <w:rsid w:val="00BE41D2"/>
    <w:rsid w:val="00BF0BB0"/>
    <w:rsid w:val="00BF2710"/>
    <w:rsid w:val="00BF2E3B"/>
    <w:rsid w:val="00BF4531"/>
    <w:rsid w:val="00BF7CAB"/>
    <w:rsid w:val="00C021E0"/>
    <w:rsid w:val="00C04295"/>
    <w:rsid w:val="00C10535"/>
    <w:rsid w:val="00C1135D"/>
    <w:rsid w:val="00C127A8"/>
    <w:rsid w:val="00C160DD"/>
    <w:rsid w:val="00C168DE"/>
    <w:rsid w:val="00C17DA6"/>
    <w:rsid w:val="00C24656"/>
    <w:rsid w:val="00C25A30"/>
    <w:rsid w:val="00C27DF1"/>
    <w:rsid w:val="00C33151"/>
    <w:rsid w:val="00C36E87"/>
    <w:rsid w:val="00C400D4"/>
    <w:rsid w:val="00C40149"/>
    <w:rsid w:val="00C42711"/>
    <w:rsid w:val="00C479E7"/>
    <w:rsid w:val="00C535B6"/>
    <w:rsid w:val="00C5765A"/>
    <w:rsid w:val="00C6172B"/>
    <w:rsid w:val="00C622B1"/>
    <w:rsid w:val="00C64904"/>
    <w:rsid w:val="00C64A5F"/>
    <w:rsid w:val="00C92398"/>
    <w:rsid w:val="00C94047"/>
    <w:rsid w:val="00C95FAE"/>
    <w:rsid w:val="00CA0F31"/>
    <w:rsid w:val="00CA2180"/>
    <w:rsid w:val="00CA472E"/>
    <w:rsid w:val="00CA69E8"/>
    <w:rsid w:val="00CA7FBC"/>
    <w:rsid w:val="00CB1211"/>
    <w:rsid w:val="00CB4ABF"/>
    <w:rsid w:val="00CC399F"/>
    <w:rsid w:val="00CC4AE1"/>
    <w:rsid w:val="00CC7099"/>
    <w:rsid w:val="00CD211A"/>
    <w:rsid w:val="00CD3EFF"/>
    <w:rsid w:val="00CD696E"/>
    <w:rsid w:val="00CE2489"/>
    <w:rsid w:val="00CE4A70"/>
    <w:rsid w:val="00CE533E"/>
    <w:rsid w:val="00CF09A1"/>
    <w:rsid w:val="00CF46F3"/>
    <w:rsid w:val="00CF46FD"/>
    <w:rsid w:val="00CF70F3"/>
    <w:rsid w:val="00D00D86"/>
    <w:rsid w:val="00D01517"/>
    <w:rsid w:val="00D02FF6"/>
    <w:rsid w:val="00D06BCB"/>
    <w:rsid w:val="00D14D9B"/>
    <w:rsid w:val="00D15A0D"/>
    <w:rsid w:val="00D16A38"/>
    <w:rsid w:val="00D17508"/>
    <w:rsid w:val="00D20BC2"/>
    <w:rsid w:val="00D21BC0"/>
    <w:rsid w:val="00D2224C"/>
    <w:rsid w:val="00D257F6"/>
    <w:rsid w:val="00D27248"/>
    <w:rsid w:val="00D3101A"/>
    <w:rsid w:val="00D31455"/>
    <w:rsid w:val="00D3221C"/>
    <w:rsid w:val="00D35DDC"/>
    <w:rsid w:val="00D436D9"/>
    <w:rsid w:val="00D439F3"/>
    <w:rsid w:val="00D46399"/>
    <w:rsid w:val="00D53820"/>
    <w:rsid w:val="00D53AF4"/>
    <w:rsid w:val="00D54542"/>
    <w:rsid w:val="00D556B1"/>
    <w:rsid w:val="00D573B0"/>
    <w:rsid w:val="00D60E96"/>
    <w:rsid w:val="00D63EBC"/>
    <w:rsid w:val="00D644F6"/>
    <w:rsid w:val="00D70030"/>
    <w:rsid w:val="00D702A7"/>
    <w:rsid w:val="00D70F84"/>
    <w:rsid w:val="00D73177"/>
    <w:rsid w:val="00D73DCF"/>
    <w:rsid w:val="00D74DBE"/>
    <w:rsid w:val="00D777C7"/>
    <w:rsid w:val="00D810A4"/>
    <w:rsid w:val="00D8382F"/>
    <w:rsid w:val="00D84A6A"/>
    <w:rsid w:val="00D87255"/>
    <w:rsid w:val="00D907DF"/>
    <w:rsid w:val="00D9346D"/>
    <w:rsid w:val="00D94283"/>
    <w:rsid w:val="00D94BFA"/>
    <w:rsid w:val="00D95E1F"/>
    <w:rsid w:val="00D96848"/>
    <w:rsid w:val="00DA2E92"/>
    <w:rsid w:val="00DA54D2"/>
    <w:rsid w:val="00DB597A"/>
    <w:rsid w:val="00DC1AC3"/>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1EC2"/>
    <w:rsid w:val="00E144CF"/>
    <w:rsid w:val="00E14A10"/>
    <w:rsid w:val="00E1567E"/>
    <w:rsid w:val="00E16445"/>
    <w:rsid w:val="00E17671"/>
    <w:rsid w:val="00E21FA5"/>
    <w:rsid w:val="00E3034A"/>
    <w:rsid w:val="00E3751D"/>
    <w:rsid w:val="00E4149C"/>
    <w:rsid w:val="00E434D8"/>
    <w:rsid w:val="00E44857"/>
    <w:rsid w:val="00E50543"/>
    <w:rsid w:val="00E54A76"/>
    <w:rsid w:val="00E5692D"/>
    <w:rsid w:val="00E575C8"/>
    <w:rsid w:val="00E61787"/>
    <w:rsid w:val="00E64B5D"/>
    <w:rsid w:val="00E65899"/>
    <w:rsid w:val="00E65B1E"/>
    <w:rsid w:val="00E66681"/>
    <w:rsid w:val="00E81F32"/>
    <w:rsid w:val="00E83E51"/>
    <w:rsid w:val="00E94F76"/>
    <w:rsid w:val="00EA7F67"/>
    <w:rsid w:val="00EB10E8"/>
    <w:rsid w:val="00EB1C80"/>
    <w:rsid w:val="00EC0D8E"/>
    <w:rsid w:val="00EC1BE8"/>
    <w:rsid w:val="00EC37F5"/>
    <w:rsid w:val="00EC3DC0"/>
    <w:rsid w:val="00EC42A0"/>
    <w:rsid w:val="00ED305A"/>
    <w:rsid w:val="00ED6857"/>
    <w:rsid w:val="00ED72C6"/>
    <w:rsid w:val="00ED748A"/>
    <w:rsid w:val="00ED78FA"/>
    <w:rsid w:val="00EE4D2C"/>
    <w:rsid w:val="00EE63BD"/>
    <w:rsid w:val="00EF1182"/>
    <w:rsid w:val="00EF48E2"/>
    <w:rsid w:val="00EF64CA"/>
    <w:rsid w:val="00F10173"/>
    <w:rsid w:val="00F134B3"/>
    <w:rsid w:val="00F13FB7"/>
    <w:rsid w:val="00F1550B"/>
    <w:rsid w:val="00F17037"/>
    <w:rsid w:val="00F17D66"/>
    <w:rsid w:val="00F215C0"/>
    <w:rsid w:val="00F229F1"/>
    <w:rsid w:val="00F23A01"/>
    <w:rsid w:val="00F34A93"/>
    <w:rsid w:val="00F377A8"/>
    <w:rsid w:val="00F50AC6"/>
    <w:rsid w:val="00F52A67"/>
    <w:rsid w:val="00F55E28"/>
    <w:rsid w:val="00F62906"/>
    <w:rsid w:val="00F64615"/>
    <w:rsid w:val="00F655E7"/>
    <w:rsid w:val="00F8308B"/>
    <w:rsid w:val="00F83130"/>
    <w:rsid w:val="00F83D59"/>
    <w:rsid w:val="00F8400E"/>
    <w:rsid w:val="00F933F2"/>
    <w:rsid w:val="00FA1A43"/>
    <w:rsid w:val="00FA2A0C"/>
    <w:rsid w:val="00FA3E35"/>
    <w:rsid w:val="00FB3717"/>
    <w:rsid w:val="00FB5B99"/>
    <w:rsid w:val="00FC089D"/>
    <w:rsid w:val="00FC614A"/>
    <w:rsid w:val="00FC7533"/>
    <w:rsid w:val="00FD2A2B"/>
    <w:rsid w:val="00FE5606"/>
    <w:rsid w:val="00FF2346"/>
    <w:rsid w:val="00FF3743"/>
    <w:rsid w:val="00FF6DD2"/>
    <w:rsid w:val="00FF6E0D"/>
    <w:rsid w:val="00FF72CE"/>
    <w:rsid w:val="0AF5F3CD"/>
    <w:rsid w:val="46F1CDF9"/>
    <w:rsid w:val="51B473CA"/>
    <w:rsid w:val="5ED6AE44"/>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30290583">
      <w:bodyDiv w:val="1"/>
      <w:marLeft w:val="0"/>
      <w:marRight w:val="0"/>
      <w:marTop w:val="0"/>
      <w:marBottom w:val="0"/>
      <w:divBdr>
        <w:top w:val="none" w:sz="0" w:space="0" w:color="auto"/>
        <w:left w:val="none" w:sz="0" w:space="0" w:color="auto"/>
        <w:bottom w:val="none" w:sz="0" w:space="0" w:color="auto"/>
        <w:right w:val="none" w:sz="0" w:space="0" w:color="auto"/>
      </w:divBdr>
      <w:divsChild>
        <w:div w:id="1683049037">
          <w:marLeft w:val="0"/>
          <w:marRight w:val="0"/>
          <w:marTop w:val="0"/>
          <w:marBottom w:val="0"/>
          <w:divBdr>
            <w:top w:val="none" w:sz="0" w:space="0" w:color="auto"/>
            <w:left w:val="none" w:sz="0" w:space="0" w:color="auto"/>
            <w:bottom w:val="none" w:sz="0" w:space="0" w:color="auto"/>
            <w:right w:val="none" w:sz="0" w:space="0" w:color="auto"/>
          </w:divBdr>
          <w:divsChild>
            <w:div w:id="1715156125">
              <w:marLeft w:val="0"/>
              <w:marRight w:val="0"/>
              <w:marTop w:val="0"/>
              <w:marBottom w:val="0"/>
              <w:divBdr>
                <w:top w:val="none" w:sz="0" w:space="0" w:color="auto"/>
                <w:left w:val="none" w:sz="0" w:space="0" w:color="auto"/>
                <w:bottom w:val="none" w:sz="0" w:space="0" w:color="auto"/>
                <w:right w:val="none" w:sz="0" w:space="0" w:color="auto"/>
              </w:divBdr>
            </w:div>
            <w:div w:id="97599879">
              <w:marLeft w:val="0"/>
              <w:marRight w:val="0"/>
              <w:marTop w:val="0"/>
              <w:marBottom w:val="0"/>
              <w:divBdr>
                <w:top w:val="none" w:sz="0" w:space="0" w:color="auto"/>
                <w:left w:val="none" w:sz="0" w:space="0" w:color="auto"/>
                <w:bottom w:val="none" w:sz="0" w:space="0" w:color="auto"/>
                <w:right w:val="none" w:sz="0" w:space="0" w:color="auto"/>
              </w:divBdr>
            </w:div>
            <w:div w:id="1639260577">
              <w:marLeft w:val="0"/>
              <w:marRight w:val="0"/>
              <w:marTop w:val="0"/>
              <w:marBottom w:val="0"/>
              <w:divBdr>
                <w:top w:val="none" w:sz="0" w:space="0" w:color="auto"/>
                <w:left w:val="none" w:sz="0" w:space="0" w:color="auto"/>
                <w:bottom w:val="none" w:sz="0" w:space="0" w:color="auto"/>
                <w:right w:val="none" w:sz="0" w:space="0" w:color="auto"/>
              </w:divBdr>
            </w:div>
            <w:div w:id="2055350464">
              <w:marLeft w:val="0"/>
              <w:marRight w:val="0"/>
              <w:marTop w:val="0"/>
              <w:marBottom w:val="0"/>
              <w:divBdr>
                <w:top w:val="none" w:sz="0" w:space="0" w:color="auto"/>
                <w:left w:val="none" w:sz="0" w:space="0" w:color="auto"/>
                <w:bottom w:val="none" w:sz="0" w:space="0" w:color="auto"/>
                <w:right w:val="none" w:sz="0" w:space="0" w:color="auto"/>
              </w:divBdr>
            </w:div>
            <w:div w:id="1811481736">
              <w:marLeft w:val="0"/>
              <w:marRight w:val="0"/>
              <w:marTop w:val="0"/>
              <w:marBottom w:val="0"/>
              <w:divBdr>
                <w:top w:val="none" w:sz="0" w:space="0" w:color="auto"/>
                <w:left w:val="none" w:sz="0" w:space="0" w:color="auto"/>
                <w:bottom w:val="none" w:sz="0" w:space="0" w:color="auto"/>
                <w:right w:val="none" w:sz="0" w:space="0" w:color="auto"/>
              </w:divBdr>
            </w:div>
            <w:div w:id="776949319">
              <w:marLeft w:val="0"/>
              <w:marRight w:val="0"/>
              <w:marTop w:val="0"/>
              <w:marBottom w:val="0"/>
              <w:divBdr>
                <w:top w:val="none" w:sz="0" w:space="0" w:color="auto"/>
                <w:left w:val="none" w:sz="0" w:space="0" w:color="auto"/>
                <w:bottom w:val="none" w:sz="0" w:space="0" w:color="auto"/>
                <w:right w:val="none" w:sz="0" w:space="0" w:color="auto"/>
              </w:divBdr>
            </w:div>
            <w:div w:id="279143348">
              <w:marLeft w:val="0"/>
              <w:marRight w:val="0"/>
              <w:marTop w:val="0"/>
              <w:marBottom w:val="0"/>
              <w:divBdr>
                <w:top w:val="none" w:sz="0" w:space="0" w:color="auto"/>
                <w:left w:val="none" w:sz="0" w:space="0" w:color="auto"/>
                <w:bottom w:val="none" w:sz="0" w:space="0" w:color="auto"/>
                <w:right w:val="none" w:sz="0" w:space="0" w:color="auto"/>
              </w:divBdr>
            </w:div>
            <w:div w:id="1441219532">
              <w:marLeft w:val="0"/>
              <w:marRight w:val="0"/>
              <w:marTop w:val="0"/>
              <w:marBottom w:val="0"/>
              <w:divBdr>
                <w:top w:val="none" w:sz="0" w:space="0" w:color="auto"/>
                <w:left w:val="none" w:sz="0" w:space="0" w:color="auto"/>
                <w:bottom w:val="none" w:sz="0" w:space="0" w:color="auto"/>
                <w:right w:val="none" w:sz="0" w:space="0" w:color="auto"/>
              </w:divBdr>
            </w:div>
            <w:div w:id="591931250">
              <w:marLeft w:val="0"/>
              <w:marRight w:val="0"/>
              <w:marTop w:val="0"/>
              <w:marBottom w:val="0"/>
              <w:divBdr>
                <w:top w:val="none" w:sz="0" w:space="0" w:color="auto"/>
                <w:left w:val="none" w:sz="0" w:space="0" w:color="auto"/>
                <w:bottom w:val="none" w:sz="0" w:space="0" w:color="auto"/>
                <w:right w:val="none" w:sz="0" w:space="0" w:color="auto"/>
              </w:divBdr>
            </w:div>
            <w:div w:id="1835415964">
              <w:marLeft w:val="0"/>
              <w:marRight w:val="0"/>
              <w:marTop w:val="0"/>
              <w:marBottom w:val="0"/>
              <w:divBdr>
                <w:top w:val="none" w:sz="0" w:space="0" w:color="auto"/>
                <w:left w:val="none" w:sz="0" w:space="0" w:color="auto"/>
                <w:bottom w:val="none" w:sz="0" w:space="0" w:color="auto"/>
                <w:right w:val="none" w:sz="0" w:space="0" w:color="auto"/>
              </w:divBdr>
            </w:div>
            <w:div w:id="1691176736">
              <w:marLeft w:val="0"/>
              <w:marRight w:val="0"/>
              <w:marTop w:val="0"/>
              <w:marBottom w:val="0"/>
              <w:divBdr>
                <w:top w:val="none" w:sz="0" w:space="0" w:color="auto"/>
                <w:left w:val="none" w:sz="0" w:space="0" w:color="auto"/>
                <w:bottom w:val="none" w:sz="0" w:space="0" w:color="auto"/>
                <w:right w:val="none" w:sz="0" w:space="0" w:color="auto"/>
              </w:divBdr>
            </w:div>
            <w:div w:id="1408066887">
              <w:marLeft w:val="0"/>
              <w:marRight w:val="0"/>
              <w:marTop w:val="0"/>
              <w:marBottom w:val="0"/>
              <w:divBdr>
                <w:top w:val="none" w:sz="0" w:space="0" w:color="auto"/>
                <w:left w:val="none" w:sz="0" w:space="0" w:color="auto"/>
                <w:bottom w:val="none" w:sz="0" w:space="0" w:color="auto"/>
                <w:right w:val="none" w:sz="0" w:space="0" w:color="auto"/>
              </w:divBdr>
            </w:div>
            <w:div w:id="2121417158">
              <w:marLeft w:val="0"/>
              <w:marRight w:val="0"/>
              <w:marTop w:val="0"/>
              <w:marBottom w:val="0"/>
              <w:divBdr>
                <w:top w:val="none" w:sz="0" w:space="0" w:color="auto"/>
                <w:left w:val="none" w:sz="0" w:space="0" w:color="auto"/>
                <w:bottom w:val="none" w:sz="0" w:space="0" w:color="auto"/>
                <w:right w:val="none" w:sz="0" w:space="0" w:color="auto"/>
              </w:divBdr>
            </w:div>
            <w:div w:id="422142351">
              <w:marLeft w:val="0"/>
              <w:marRight w:val="0"/>
              <w:marTop w:val="0"/>
              <w:marBottom w:val="0"/>
              <w:divBdr>
                <w:top w:val="none" w:sz="0" w:space="0" w:color="auto"/>
                <w:left w:val="none" w:sz="0" w:space="0" w:color="auto"/>
                <w:bottom w:val="none" w:sz="0" w:space="0" w:color="auto"/>
                <w:right w:val="none" w:sz="0" w:space="0" w:color="auto"/>
              </w:divBdr>
            </w:div>
            <w:div w:id="1422409471">
              <w:marLeft w:val="0"/>
              <w:marRight w:val="0"/>
              <w:marTop w:val="0"/>
              <w:marBottom w:val="0"/>
              <w:divBdr>
                <w:top w:val="none" w:sz="0" w:space="0" w:color="auto"/>
                <w:left w:val="none" w:sz="0" w:space="0" w:color="auto"/>
                <w:bottom w:val="none" w:sz="0" w:space="0" w:color="auto"/>
                <w:right w:val="none" w:sz="0" w:space="0" w:color="auto"/>
              </w:divBdr>
            </w:div>
            <w:div w:id="1098721330">
              <w:marLeft w:val="0"/>
              <w:marRight w:val="0"/>
              <w:marTop w:val="0"/>
              <w:marBottom w:val="0"/>
              <w:divBdr>
                <w:top w:val="none" w:sz="0" w:space="0" w:color="auto"/>
                <w:left w:val="none" w:sz="0" w:space="0" w:color="auto"/>
                <w:bottom w:val="none" w:sz="0" w:space="0" w:color="auto"/>
                <w:right w:val="none" w:sz="0" w:space="0" w:color="auto"/>
              </w:divBdr>
            </w:div>
            <w:div w:id="1727298699">
              <w:marLeft w:val="0"/>
              <w:marRight w:val="0"/>
              <w:marTop w:val="0"/>
              <w:marBottom w:val="0"/>
              <w:divBdr>
                <w:top w:val="none" w:sz="0" w:space="0" w:color="auto"/>
                <w:left w:val="none" w:sz="0" w:space="0" w:color="auto"/>
                <w:bottom w:val="none" w:sz="0" w:space="0" w:color="auto"/>
                <w:right w:val="none" w:sz="0" w:space="0" w:color="auto"/>
              </w:divBdr>
            </w:div>
            <w:div w:id="87313019">
              <w:marLeft w:val="0"/>
              <w:marRight w:val="0"/>
              <w:marTop w:val="0"/>
              <w:marBottom w:val="0"/>
              <w:divBdr>
                <w:top w:val="none" w:sz="0" w:space="0" w:color="auto"/>
                <w:left w:val="none" w:sz="0" w:space="0" w:color="auto"/>
                <w:bottom w:val="none" w:sz="0" w:space="0" w:color="auto"/>
                <w:right w:val="none" w:sz="0" w:space="0" w:color="auto"/>
              </w:divBdr>
            </w:div>
            <w:div w:id="1222013200">
              <w:marLeft w:val="0"/>
              <w:marRight w:val="0"/>
              <w:marTop w:val="0"/>
              <w:marBottom w:val="0"/>
              <w:divBdr>
                <w:top w:val="none" w:sz="0" w:space="0" w:color="auto"/>
                <w:left w:val="none" w:sz="0" w:space="0" w:color="auto"/>
                <w:bottom w:val="none" w:sz="0" w:space="0" w:color="auto"/>
                <w:right w:val="none" w:sz="0" w:space="0" w:color="auto"/>
              </w:divBdr>
            </w:div>
            <w:div w:id="470831863">
              <w:marLeft w:val="0"/>
              <w:marRight w:val="0"/>
              <w:marTop w:val="0"/>
              <w:marBottom w:val="0"/>
              <w:divBdr>
                <w:top w:val="none" w:sz="0" w:space="0" w:color="auto"/>
                <w:left w:val="none" w:sz="0" w:space="0" w:color="auto"/>
                <w:bottom w:val="none" w:sz="0" w:space="0" w:color="auto"/>
                <w:right w:val="none" w:sz="0" w:space="0" w:color="auto"/>
              </w:divBdr>
            </w:div>
          </w:divsChild>
        </w:div>
        <w:div w:id="673190188">
          <w:marLeft w:val="0"/>
          <w:marRight w:val="0"/>
          <w:marTop w:val="0"/>
          <w:marBottom w:val="0"/>
          <w:divBdr>
            <w:top w:val="none" w:sz="0" w:space="0" w:color="auto"/>
            <w:left w:val="none" w:sz="0" w:space="0" w:color="auto"/>
            <w:bottom w:val="none" w:sz="0" w:space="0" w:color="auto"/>
            <w:right w:val="none" w:sz="0" w:space="0" w:color="auto"/>
          </w:divBdr>
          <w:divsChild>
            <w:div w:id="705981903">
              <w:marLeft w:val="0"/>
              <w:marRight w:val="0"/>
              <w:marTop w:val="0"/>
              <w:marBottom w:val="0"/>
              <w:divBdr>
                <w:top w:val="none" w:sz="0" w:space="0" w:color="auto"/>
                <w:left w:val="none" w:sz="0" w:space="0" w:color="auto"/>
                <w:bottom w:val="none" w:sz="0" w:space="0" w:color="auto"/>
                <w:right w:val="none" w:sz="0" w:space="0" w:color="auto"/>
              </w:divBdr>
            </w:div>
            <w:div w:id="254633882">
              <w:marLeft w:val="0"/>
              <w:marRight w:val="0"/>
              <w:marTop w:val="0"/>
              <w:marBottom w:val="0"/>
              <w:divBdr>
                <w:top w:val="none" w:sz="0" w:space="0" w:color="auto"/>
                <w:left w:val="none" w:sz="0" w:space="0" w:color="auto"/>
                <w:bottom w:val="none" w:sz="0" w:space="0" w:color="auto"/>
                <w:right w:val="none" w:sz="0" w:space="0" w:color="auto"/>
              </w:divBdr>
            </w:div>
            <w:div w:id="1915360013">
              <w:marLeft w:val="0"/>
              <w:marRight w:val="0"/>
              <w:marTop w:val="0"/>
              <w:marBottom w:val="0"/>
              <w:divBdr>
                <w:top w:val="none" w:sz="0" w:space="0" w:color="auto"/>
                <w:left w:val="none" w:sz="0" w:space="0" w:color="auto"/>
                <w:bottom w:val="none" w:sz="0" w:space="0" w:color="auto"/>
                <w:right w:val="none" w:sz="0" w:space="0" w:color="auto"/>
              </w:divBdr>
            </w:div>
            <w:div w:id="972709140">
              <w:marLeft w:val="0"/>
              <w:marRight w:val="0"/>
              <w:marTop w:val="0"/>
              <w:marBottom w:val="0"/>
              <w:divBdr>
                <w:top w:val="none" w:sz="0" w:space="0" w:color="auto"/>
                <w:left w:val="none" w:sz="0" w:space="0" w:color="auto"/>
                <w:bottom w:val="none" w:sz="0" w:space="0" w:color="auto"/>
                <w:right w:val="none" w:sz="0" w:space="0" w:color="auto"/>
              </w:divBdr>
            </w:div>
            <w:div w:id="2043437850">
              <w:marLeft w:val="0"/>
              <w:marRight w:val="0"/>
              <w:marTop w:val="0"/>
              <w:marBottom w:val="0"/>
              <w:divBdr>
                <w:top w:val="none" w:sz="0" w:space="0" w:color="auto"/>
                <w:left w:val="none" w:sz="0" w:space="0" w:color="auto"/>
                <w:bottom w:val="none" w:sz="0" w:space="0" w:color="auto"/>
                <w:right w:val="none" w:sz="0" w:space="0" w:color="auto"/>
              </w:divBdr>
            </w:div>
            <w:div w:id="867571546">
              <w:marLeft w:val="0"/>
              <w:marRight w:val="0"/>
              <w:marTop w:val="0"/>
              <w:marBottom w:val="0"/>
              <w:divBdr>
                <w:top w:val="none" w:sz="0" w:space="0" w:color="auto"/>
                <w:left w:val="none" w:sz="0" w:space="0" w:color="auto"/>
                <w:bottom w:val="none" w:sz="0" w:space="0" w:color="auto"/>
                <w:right w:val="none" w:sz="0" w:space="0" w:color="auto"/>
              </w:divBdr>
            </w:div>
            <w:div w:id="1758284695">
              <w:marLeft w:val="0"/>
              <w:marRight w:val="0"/>
              <w:marTop w:val="0"/>
              <w:marBottom w:val="0"/>
              <w:divBdr>
                <w:top w:val="none" w:sz="0" w:space="0" w:color="auto"/>
                <w:left w:val="none" w:sz="0" w:space="0" w:color="auto"/>
                <w:bottom w:val="none" w:sz="0" w:space="0" w:color="auto"/>
                <w:right w:val="none" w:sz="0" w:space="0" w:color="auto"/>
              </w:divBdr>
            </w:div>
            <w:div w:id="1653177636">
              <w:marLeft w:val="0"/>
              <w:marRight w:val="0"/>
              <w:marTop w:val="0"/>
              <w:marBottom w:val="0"/>
              <w:divBdr>
                <w:top w:val="none" w:sz="0" w:space="0" w:color="auto"/>
                <w:left w:val="none" w:sz="0" w:space="0" w:color="auto"/>
                <w:bottom w:val="none" w:sz="0" w:space="0" w:color="auto"/>
                <w:right w:val="none" w:sz="0" w:space="0" w:color="auto"/>
              </w:divBdr>
            </w:div>
            <w:div w:id="972828060">
              <w:marLeft w:val="0"/>
              <w:marRight w:val="0"/>
              <w:marTop w:val="0"/>
              <w:marBottom w:val="0"/>
              <w:divBdr>
                <w:top w:val="none" w:sz="0" w:space="0" w:color="auto"/>
                <w:left w:val="none" w:sz="0" w:space="0" w:color="auto"/>
                <w:bottom w:val="none" w:sz="0" w:space="0" w:color="auto"/>
                <w:right w:val="none" w:sz="0" w:space="0" w:color="auto"/>
              </w:divBdr>
            </w:div>
            <w:div w:id="1821532913">
              <w:marLeft w:val="0"/>
              <w:marRight w:val="0"/>
              <w:marTop w:val="0"/>
              <w:marBottom w:val="0"/>
              <w:divBdr>
                <w:top w:val="none" w:sz="0" w:space="0" w:color="auto"/>
                <w:left w:val="none" w:sz="0" w:space="0" w:color="auto"/>
                <w:bottom w:val="none" w:sz="0" w:space="0" w:color="auto"/>
                <w:right w:val="none" w:sz="0" w:space="0" w:color="auto"/>
              </w:divBdr>
            </w:div>
            <w:div w:id="2118520778">
              <w:marLeft w:val="0"/>
              <w:marRight w:val="0"/>
              <w:marTop w:val="0"/>
              <w:marBottom w:val="0"/>
              <w:divBdr>
                <w:top w:val="none" w:sz="0" w:space="0" w:color="auto"/>
                <w:left w:val="none" w:sz="0" w:space="0" w:color="auto"/>
                <w:bottom w:val="none" w:sz="0" w:space="0" w:color="auto"/>
                <w:right w:val="none" w:sz="0" w:space="0" w:color="auto"/>
              </w:divBdr>
            </w:div>
            <w:div w:id="763309718">
              <w:marLeft w:val="0"/>
              <w:marRight w:val="0"/>
              <w:marTop w:val="0"/>
              <w:marBottom w:val="0"/>
              <w:divBdr>
                <w:top w:val="none" w:sz="0" w:space="0" w:color="auto"/>
                <w:left w:val="none" w:sz="0" w:space="0" w:color="auto"/>
                <w:bottom w:val="none" w:sz="0" w:space="0" w:color="auto"/>
                <w:right w:val="none" w:sz="0" w:space="0" w:color="auto"/>
              </w:divBdr>
            </w:div>
            <w:div w:id="227228097">
              <w:marLeft w:val="0"/>
              <w:marRight w:val="0"/>
              <w:marTop w:val="0"/>
              <w:marBottom w:val="0"/>
              <w:divBdr>
                <w:top w:val="none" w:sz="0" w:space="0" w:color="auto"/>
                <w:left w:val="none" w:sz="0" w:space="0" w:color="auto"/>
                <w:bottom w:val="none" w:sz="0" w:space="0" w:color="auto"/>
                <w:right w:val="none" w:sz="0" w:space="0" w:color="auto"/>
              </w:divBdr>
            </w:div>
            <w:div w:id="1837190149">
              <w:marLeft w:val="0"/>
              <w:marRight w:val="0"/>
              <w:marTop w:val="0"/>
              <w:marBottom w:val="0"/>
              <w:divBdr>
                <w:top w:val="none" w:sz="0" w:space="0" w:color="auto"/>
                <w:left w:val="none" w:sz="0" w:space="0" w:color="auto"/>
                <w:bottom w:val="none" w:sz="0" w:space="0" w:color="auto"/>
                <w:right w:val="none" w:sz="0" w:space="0" w:color="auto"/>
              </w:divBdr>
            </w:div>
            <w:div w:id="61567087">
              <w:marLeft w:val="0"/>
              <w:marRight w:val="0"/>
              <w:marTop w:val="0"/>
              <w:marBottom w:val="0"/>
              <w:divBdr>
                <w:top w:val="none" w:sz="0" w:space="0" w:color="auto"/>
                <w:left w:val="none" w:sz="0" w:space="0" w:color="auto"/>
                <w:bottom w:val="none" w:sz="0" w:space="0" w:color="auto"/>
                <w:right w:val="none" w:sz="0" w:space="0" w:color="auto"/>
              </w:divBdr>
            </w:div>
            <w:div w:id="1146245162">
              <w:marLeft w:val="0"/>
              <w:marRight w:val="0"/>
              <w:marTop w:val="0"/>
              <w:marBottom w:val="0"/>
              <w:divBdr>
                <w:top w:val="none" w:sz="0" w:space="0" w:color="auto"/>
                <w:left w:val="none" w:sz="0" w:space="0" w:color="auto"/>
                <w:bottom w:val="none" w:sz="0" w:space="0" w:color="auto"/>
                <w:right w:val="none" w:sz="0" w:space="0" w:color="auto"/>
              </w:divBdr>
            </w:div>
            <w:div w:id="2050765737">
              <w:marLeft w:val="0"/>
              <w:marRight w:val="0"/>
              <w:marTop w:val="0"/>
              <w:marBottom w:val="0"/>
              <w:divBdr>
                <w:top w:val="none" w:sz="0" w:space="0" w:color="auto"/>
                <w:left w:val="none" w:sz="0" w:space="0" w:color="auto"/>
                <w:bottom w:val="none" w:sz="0" w:space="0" w:color="auto"/>
                <w:right w:val="none" w:sz="0" w:space="0" w:color="auto"/>
              </w:divBdr>
            </w:div>
            <w:div w:id="1353457891">
              <w:marLeft w:val="0"/>
              <w:marRight w:val="0"/>
              <w:marTop w:val="0"/>
              <w:marBottom w:val="0"/>
              <w:divBdr>
                <w:top w:val="none" w:sz="0" w:space="0" w:color="auto"/>
                <w:left w:val="none" w:sz="0" w:space="0" w:color="auto"/>
                <w:bottom w:val="none" w:sz="0" w:space="0" w:color="auto"/>
                <w:right w:val="none" w:sz="0" w:space="0" w:color="auto"/>
              </w:divBdr>
            </w:div>
            <w:div w:id="1312102527">
              <w:marLeft w:val="0"/>
              <w:marRight w:val="0"/>
              <w:marTop w:val="0"/>
              <w:marBottom w:val="0"/>
              <w:divBdr>
                <w:top w:val="none" w:sz="0" w:space="0" w:color="auto"/>
                <w:left w:val="none" w:sz="0" w:space="0" w:color="auto"/>
                <w:bottom w:val="none" w:sz="0" w:space="0" w:color="auto"/>
                <w:right w:val="none" w:sz="0" w:space="0" w:color="auto"/>
              </w:divBdr>
            </w:div>
            <w:div w:id="67580115">
              <w:marLeft w:val="0"/>
              <w:marRight w:val="0"/>
              <w:marTop w:val="0"/>
              <w:marBottom w:val="0"/>
              <w:divBdr>
                <w:top w:val="none" w:sz="0" w:space="0" w:color="auto"/>
                <w:left w:val="none" w:sz="0" w:space="0" w:color="auto"/>
                <w:bottom w:val="none" w:sz="0" w:space="0" w:color="auto"/>
                <w:right w:val="none" w:sz="0" w:space="0" w:color="auto"/>
              </w:divBdr>
            </w:div>
          </w:divsChild>
        </w:div>
        <w:div w:id="1603414533">
          <w:marLeft w:val="0"/>
          <w:marRight w:val="0"/>
          <w:marTop w:val="0"/>
          <w:marBottom w:val="0"/>
          <w:divBdr>
            <w:top w:val="none" w:sz="0" w:space="0" w:color="auto"/>
            <w:left w:val="none" w:sz="0" w:space="0" w:color="auto"/>
            <w:bottom w:val="none" w:sz="0" w:space="0" w:color="auto"/>
            <w:right w:val="none" w:sz="0" w:space="0" w:color="auto"/>
          </w:divBdr>
        </w:div>
      </w:divsChild>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8774787">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66322197">
      <w:bodyDiv w:val="1"/>
      <w:marLeft w:val="0"/>
      <w:marRight w:val="0"/>
      <w:marTop w:val="0"/>
      <w:marBottom w:val="0"/>
      <w:divBdr>
        <w:top w:val="none" w:sz="0" w:space="0" w:color="auto"/>
        <w:left w:val="none" w:sz="0" w:space="0" w:color="auto"/>
        <w:bottom w:val="none" w:sz="0" w:space="0" w:color="auto"/>
        <w:right w:val="none" w:sz="0" w:space="0" w:color="auto"/>
      </w:divBdr>
      <w:divsChild>
        <w:div w:id="498620467">
          <w:marLeft w:val="0"/>
          <w:marRight w:val="0"/>
          <w:marTop w:val="0"/>
          <w:marBottom w:val="0"/>
          <w:divBdr>
            <w:top w:val="none" w:sz="0" w:space="0" w:color="auto"/>
            <w:left w:val="none" w:sz="0" w:space="0" w:color="auto"/>
            <w:bottom w:val="none" w:sz="0" w:space="0" w:color="auto"/>
            <w:right w:val="none" w:sz="0" w:space="0" w:color="auto"/>
          </w:divBdr>
        </w:div>
        <w:div w:id="883637554">
          <w:marLeft w:val="0"/>
          <w:marRight w:val="0"/>
          <w:marTop w:val="0"/>
          <w:marBottom w:val="0"/>
          <w:divBdr>
            <w:top w:val="none" w:sz="0" w:space="0" w:color="auto"/>
            <w:left w:val="none" w:sz="0" w:space="0" w:color="auto"/>
            <w:bottom w:val="none" w:sz="0" w:space="0" w:color="auto"/>
            <w:right w:val="none" w:sz="0" w:space="0" w:color="auto"/>
          </w:divBdr>
        </w:div>
        <w:div w:id="1193613432">
          <w:marLeft w:val="0"/>
          <w:marRight w:val="0"/>
          <w:marTop w:val="0"/>
          <w:marBottom w:val="0"/>
          <w:divBdr>
            <w:top w:val="none" w:sz="0" w:space="0" w:color="auto"/>
            <w:left w:val="none" w:sz="0" w:space="0" w:color="auto"/>
            <w:bottom w:val="none" w:sz="0" w:space="0" w:color="auto"/>
            <w:right w:val="none" w:sz="0" w:space="0" w:color="auto"/>
          </w:divBdr>
        </w:div>
        <w:div w:id="935330705">
          <w:marLeft w:val="0"/>
          <w:marRight w:val="0"/>
          <w:marTop w:val="0"/>
          <w:marBottom w:val="0"/>
          <w:divBdr>
            <w:top w:val="none" w:sz="0" w:space="0" w:color="auto"/>
            <w:left w:val="none" w:sz="0" w:space="0" w:color="auto"/>
            <w:bottom w:val="none" w:sz="0" w:space="0" w:color="auto"/>
            <w:right w:val="none" w:sz="0" w:space="0" w:color="auto"/>
          </w:divBdr>
        </w:div>
        <w:div w:id="1426611174">
          <w:marLeft w:val="0"/>
          <w:marRight w:val="0"/>
          <w:marTop w:val="0"/>
          <w:marBottom w:val="0"/>
          <w:divBdr>
            <w:top w:val="none" w:sz="0" w:space="0" w:color="auto"/>
            <w:left w:val="none" w:sz="0" w:space="0" w:color="auto"/>
            <w:bottom w:val="none" w:sz="0" w:space="0" w:color="auto"/>
            <w:right w:val="none" w:sz="0" w:space="0" w:color="auto"/>
          </w:divBdr>
        </w:div>
        <w:div w:id="389110896">
          <w:marLeft w:val="0"/>
          <w:marRight w:val="0"/>
          <w:marTop w:val="0"/>
          <w:marBottom w:val="0"/>
          <w:divBdr>
            <w:top w:val="none" w:sz="0" w:space="0" w:color="auto"/>
            <w:left w:val="none" w:sz="0" w:space="0" w:color="auto"/>
            <w:bottom w:val="none" w:sz="0" w:space="0" w:color="auto"/>
            <w:right w:val="none" w:sz="0" w:space="0" w:color="auto"/>
          </w:divBdr>
        </w:div>
        <w:div w:id="1633829929">
          <w:marLeft w:val="0"/>
          <w:marRight w:val="0"/>
          <w:marTop w:val="0"/>
          <w:marBottom w:val="0"/>
          <w:divBdr>
            <w:top w:val="none" w:sz="0" w:space="0" w:color="auto"/>
            <w:left w:val="none" w:sz="0" w:space="0" w:color="auto"/>
            <w:bottom w:val="none" w:sz="0" w:space="0" w:color="auto"/>
            <w:right w:val="none" w:sz="0" w:space="0" w:color="auto"/>
          </w:divBdr>
        </w:div>
        <w:div w:id="3484107">
          <w:marLeft w:val="0"/>
          <w:marRight w:val="0"/>
          <w:marTop w:val="0"/>
          <w:marBottom w:val="0"/>
          <w:divBdr>
            <w:top w:val="none" w:sz="0" w:space="0" w:color="auto"/>
            <w:left w:val="none" w:sz="0" w:space="0" w:color="auto"/>
            <w:bottom w:val="none" w:sz="0" w:space="0" w:color="auto"/>
            <w:right w:val="none" w:sz="0" w:space="0" w:color="auto"/>
          </w:divBdr>
        </w:div>
        <w:div w:id="1735663024">
          <w:marLeft w:val="0"/>
          <w:marRight w:val="0"/>
          <w:marTop w:val="0"/>
          <w:marBottom w:val="0"/>
          <w:divBdr>
            <w:top w:val="none" w:sz="0" w:space="0" w:color="auto"/>
            <w:left w:val="none" w:sz="0" w:space="0" w:color="auto"/>
            <w:bottom w:val="none" w:sz="0" w:space="0" w:color="auto"/>
            <w:right w:val="none" w:sz="0" w:space="0" w:color="auto"/>
          </w:divBdr>
        </w:div>
        <w:div w:id="2097896371">
          <w:marLeft w:val="0"/>
          <w:marRight w:val="0"/>
          <w:marTop w:val="0"/>
          <w:marBottom w:val="0"/>
          <w:divBdr>
            <w:top w:val="none" w:sz="0" w:space="0" w:color="auto"/>
            <w:left w:val="none" w:sz="0" w:space="0" w:color="auto"/>
            <w:bottom w:val="none" w:sz="0" w:space="0" w:color="auto"/>
            <w:right w:val="none" w:sz="0" w:space="0" w:color="auto"/>
          </w:divBdr>
        </w:div>
        <w:div w:id="78797113">
          <w:marLeft w:val="0"/>
          <w:marRight w:val="0"/>
          <w:marTop w:val="0"/>
          <w:marBottom w:val="0"/>
          <w:divBdr>
            <w:top w:val="none" w:sz="0" w:space="0" w:color="auto"/>
            <w:left w:val="none" w:sz="0" w:space="0" w:color="auto"/>
            <w:bottom w:val="none" w:sz="0" w:space="0" w:color="auto"/>
            <w:right w:val="none" w:sz="0" w:space="0" w:color="auto"/>
          </w:divBdr>
        </w:div>
        <w:div w:id="2120251872">
          <w:marLeft w:val="0"/>
          <w:marRight w:val="0"/>
          <w:marTop w:val="0"/>
          <w:marBottom w:val="0"/>
          <w:divBdr>
            <w:top w:val="none" w:sz="0" w:space="0" w:color="auto"/>
            <w:left w:val="none" w:sz="0" w:space="0" w:color="auto"/>
            <w:bottom w:val="none" w:sz="0" w:space="0" w:color="auto"/>
            <w:right w:val="none" w:sz="0" w:space="0" w:color="auto"/>
          </w:divBdr>
        </w:div>
      </w:divsChild>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02605445">
      <w:bodyDiv w:val="1"/>
      <w:marLeft w:val="0"/>
      <w:marRight w:val="0"/>
      <w:marTop w:val="0"/>
      <w:marBottom w:val="0"/>
      <w:divBdr>
        <w:top w:val="none" w:sz="0" w:space="0" w:color="auto"/>
        <w:left w:val="none" w:sz="0" w:space="0" w:color="auto"/>
        <w:bottom w:val="none" w:sz="0" w:space="0" w:color="auto"/>
        <w:right w:val="none" w:sz="0" w:space="0" w:color="auto"/>
      </w:divBdr>
      <w:divsChild>
        <w:div w:id="1434479103">
          <w:marLeft w:val="0"/>
          <w:marRight w:val="0"/>
          <w:marTop w:val="0"/>
          <w:marBottom w:val="0"/>
          <w:divBdr>
            <w:top w:val="none" w:sz="0" w:space="0" w:color="auto"/>
            <w:left w:val="none" w:sz="0" w:space="0" w:color="auto"/>
            <w:bottom w:val="none" w:sz="0" w:space="0" w:color="auto"/>
            <w:right w:val="none" w:sz="0" w:space="0" w:color="auto"/>
          </w:divBdr>
        </w:div>
        <w:div w:id="162471702">
          <w:marLeft w:val="0"/>
          <w:marRight w:val="0"/>
          <w:marTop w:val="0"/>
          <w:marBottom w:val="0"/>
          <w:divBdr>
            <w:top w:val="none" w:sz="0" w:space="0" w:color="auto"/>
            <w:left w:val="none" w:sz="0" w:space="0" w:color="auto"/>
            <w:bottom w:val="none" w:sz="0" w:space="0" w:color="auto"/>
            <w:right w:val="none" w:sz="0" w:space="0" w:color="auto"/>
          </w:divBdr>
        </w:div>
        <w:div w:id="368797098">
          <w:marLeft w:val="0"/>
          <w:marRight w:val="0"/>
          <w:marTop w:val="0"/>
          <w:marBottom w:val="0"/>
          <w:divBdr>
            <w:top w:val="none" w:sz="0" w:space="0" w:color="auto"/>
            <w:left w:val="none" w:sz="0" w:space="0" w:color="auto"/>
            <w:bottom w:val="none" w:sz="0" w:space="0" w:color="auto"/>
            <w:right w:val="none" w:sz="0" w:space="0" w:color="auto"/>
          </w:divBdr>
        </w:div>
        <w:div w:id="1261640569">
          <w:marLeft w:val="0"/>
          <w:marRight w:val="0"/>
          <w:marTop w:val="0"/>
          <w:marBottom w:val="0"/>
          <w:divBdr>
            <w:top w:val="none" w:sz="0" w:space="0" w:color="auto"/>
            <w:left w:val="none" w:sz="0" w:space="0" w:color="auto"/>
            <w:bottom w:val="none" w:sz="0" w:space="0" w:color="auto"/>
            <w:right w:val="none" w:sz="0" w:space="0" w:color="auto"/>
          </w:divBdr>
        </w:div>
        <w:div w:id="2068528654">
          <w:marLeft w:val="0"/>
          <w:marRight w:val="0"/>
          <w:marTop w:val="0"/>
          <w:marBottom w:val="0"/>
          <w:divBdr>
            <w:top w:val="none" w:sz="0" w:space="0" w:color="auto"/>
            <w:left w:val="none" w:sz="0" w:space="0" w:color="auto"/>
            <w:bottom w:val="none" w:sz="0" w:space="0" w:color="auto"/>
            <w:right w:val="none" w:sz="0" w:space="0" w:color="auto"/>
          </w:divBdr>
        </w:div>
        <w:div w:id="691103275">
          <w:marLeft w:val="0"/>
          <w:marRight w:val="0"/>
          <w:marTop w:val="0"/>
          <w:marBottom w:val="0"/>
          <w:divBdr>
            <w:top w:val="none" w:sz="0" w:space="0" w:color="auto"/>
            <w:left w:val="none" w:sz="0" w:space="0" w:color="auto"/>
            <w:bottom w:val="none" w:sz="0" w:space="0" w:color="auto"/>
            <w:right w:val="none" w:sz="0" w:space="0" w:color="auto"/>
          </w:divBdr>
        </w:div>
        <w:div w:id="342241687">
          <w:marLeft w:val="0"/>
          <w:marRight w:val="0"/>
          <w:marTop w:val="0"/>
          <w:marBottom w:val="0"/>
          <w:divBdr>
            <w:top w:val="none" w:sz="0" w:space="0" w:color="auto"/>
            <w:left w:val="none" w:sz="0" w:space="0" w:color="auto"/>
            <w:bottom w:val="none" w:sz="0" w:space="0" w:color="auto"/>
            <w:right w:val="none" w:sz="0" w:space="0" w:color="auto"/>
          </w:divBdr>
        </w:div>
        <w:div w:id="396905873">
          <w:marLeft w:val="0"/>
          <w:marRight w:val="0"/>
          <w:marTop w:val="0"/>
          <w:marBottom w:val="0"/>
          <w:divBdr>
            <w:top w:val="none" w:sz="0" w:space="0" w:color="auto"/>
            <w:left w:val="none" w:sz="0" w:space="0" w:color="auto"/>
            <w:bottom w:val="none" w:sz="0" w:space="0" w:color="auto"/>
            <w:right w:val="none" w:sz="0" w:space="0" w:color="auto"/>
          </w:divBdr>
        </w:div>
        <w:div w:id="1541622313">
          <w:marLeft w:val="0"/>
          <w:marRight w:val="0"/>
          <w:marTop w:val="0"/>
          <w:marBottom w:val="0"/>
          <w:divBdr>
            <w:top w:val="none" w:sz="0" w:space="0" w:color="auto"/>
            <w:left w:val="none" w:sz="0" w:space="0" w:color="auto"/>
            <w:bottom w:val="none" w:sz="0" w:space="0" w:color="auto"/>
            <w:right w:val="none" w:sz="0" w:space="0" w:color="auto"/>
          </w:divBdr>
        </w:div>
        <w:div w:id="724525083">
          <w:marLeft w:val="0"/>
          <w:marRight w:val="0"/>
          <w:marTop w:val="0"/>
          <w:marBottom w:val="0"/>
          <w:divBdr>
            <w:top w:val="none" w:sz="0" w:space="0" w:color="auto"/>
            <w:left w:val="none" w:sz="0" w:space="0" w:color="auto"/>
            <w:bottom w:val="none" w:sz="0" w:space="0" w:color="auto"/>
            <w:right w:val="none" w:sz="0" w:space="0" w:color="auto"/>
          </w:divBdr>
        </w:div>
        <w:div w:id="63647269">
          <w:marLeft w:val="0"/>
          <w:marRight w:val="0"/>
          <w:marTop w:val="0"/>
          <w:marBottom w:val="0"/>
          <w:divBdr>
            <w:top w:val="none" w:sz="0" w:space="0" w:color="auto"/>
            <w:left w:val="none" w:sz="0" w:space="0" w:color="auto"/>
            <w:bottom w:val="none" w:sz="0" w:space="0" w:color="auto"/>
            <w:right w:val="none" w:sz="0" w:space="0" w:color="auto"/>
          </w:divBdr>
        </w:div>
        <w:div w:id="1573390443">
          <w:marLeft w:val="0"/>
          <w:marRight w:val="0"/>
          <w:marTop w:val="0"/>
          <w:marBottom w:val="0"/>
          <w:divBdr>
            <w:top w:val="none" w:sz="0" w:space="0" w:color="auto"/>
            <w:left w:val="none" w:sz="0" w:space="0" w:color="auto"/>
            <w:bottom w:val="none" w:sz="0" w:space="0" w:color="auto"/>
            <w:right w:val="none" w:sz="0" w:space="0" w:color="auto"/>
          </w:divBdr>
        </w:div>
        <w:div w:id="1747604248">
          <w:marLeft w:val="0"/>
          <w:marRight w:val="0"/>
          <w:marTop w:val="0"/>
          <w:marBottom w:val="0"/>
          <w:divBdr>
            <w:top w:val="none" w:sz="0" w:space="0" w:color="auto"/>
            <w:left w:val="none" w:sz="0" w:space="0" w:color="auto"/>
            <w:bottom w:val="none" w:sz="0" w:space="0" w:color="auto"/>
            <w:right w:val="none" w:sz="0" w:space="0" w:color="auto"/>
          </w:divBdr>
        </w:div>
        <w:div w:id="1824619511">
          <w:marLeft w:val="0"/>
          <w:marRight w:val="0"/>
          <w:marTop w:val="0"/>
          <w:marBottom w:val="0"/>
          <w:divBdr>
            <w:top w:val="none" w:sz="0" w:space="0" w:color="auto"/>
            <w:left w:val="none" w:sz="0" w:space="0" w:color="auto"/>
            <w:bottom w:val="none" w:sz="0" w:space="0" w:color="auto"/>
            <w:right w:val="none" w:sz="0" w:space="0" w:color="auto"/>
          </w:divBdr>
        </w:div>
        <w:div w:id="1353143469">
          <w:marLeft w:val="0"/>
          <w:marRight w:val="0"/>
          <w:marTop w:val="0"/>
          <w:marBottom w:val="0"/>
          <w:divBdr>
            <w:top w:val="none" w:sz="0" w:space="0" w:color="auto"/>
            <w:left w:val="none" w:sz="0" w:space="0" w:color="auto"/>
            <w:bottom w:val="none" w:sz="0" w:space="0" w:color="auto"/>
            <w:right w:val="none" w:sz="0" w:space="0" w:color="auto"/>
          </w:divBdr>
        </w:div>
        <w:div w:id="478807491">
          <w:marLeft w:val="0"/>
          <w:marRight w:val="0"/>
          <w:marTop w:val="0"/>
          <w:marBottom w:val="0"/>
          <w:divBdr>
            <w:top w:val="none" w:sz="0" w:space="0" w:color="auto"/>
            <w:left w:val="none" w:sz="0" w:space="0" w:color="auto"/>
            <w:bottom w:val="none" w:sz="0" w:space="0" w:color="auto"/>
            <w:right w:val="none" w:sz="0" w:space="0" w:color="auto"/>
          </w:divBdr>
        </w:div>
        <w:div w:id="137504951">
          <w:marLeft w:val="0"/>
          <w:marRight w:val="0"/>
          <w:marTop w:val="0"/>
          <w:marBottom w:val="0"/>
          <w:divBdr>
            <w:top w:val="none" w:sz="0" w:space="0" w:color="auto"/>
            <w:left w:val="none" w:sz="0" w:space="0" w:color="auto"/>
            <w:bottom w:val="none" w:sz="0" w:space="0" w:color="auto"/>
            <w:right w:val="none" w:sz="0" w:space="0" w:color="auto"/>
          </w:divBdr>
        </w:div>
        <w:div w:id="178395575">
          <w:marLeft w:val="0"/>
          <w:marRight w:val="0"/>
          <w:marTop w:val="0"/>
          <w:marBottom w:val="0"/>
          <w:divBdr>
            <w:top w:val="none" w:sz="0" w:space="0" w:color="auto"/>
            <w:left w:val="none" w:sz="0" w:space="0" w:color="auto"/>
            <w:bottom w:val="none" w:sz="0" w:space="0" w:color="auto"/>
            <w:right w:val="none" w:sz="0" w:space="0" w:color="auto"/>
          </w:divBdr>
        </w:div>
        <w:div w:id="256409243">
          <w:marLeft w:val="0"/>
          <w:marRight w:val="0"/>
          <w:marTop w:val="0"/>
          <w:marBottom w:val="0"/>
          <w:divBdr>
            <w:top w:val="none" w:sz="0" w:space="0" w:color="auto"/>
            <w:left w:val="none" w:sz="0" w:space="0" w:color="auto"/>
            <w:bottom w:val="none" w:sz="0" w:space="0" w:color="auto"/>
            <w:right w:val="none" w:sz="0" w:space="0" w:color="auto"/>
          </w:divBdr>
        </w:div>
        <w:div w:id="997228108">
          <w:marLeft w:val="0"/>
          <w:marRight w:val="0"/>
          <w:marTop w:val="0"/>
          <w:marBottom w:val="0"/>
          <w:divBdr>
            <w:top w:val="none" w:sz="0" w:space="0" w:color="auto"/>
            <w:left w:val="none" w:sz="0" w:space="0" w:color="auto"/>
            <w:bottom w:val="none" w:sz="0" w:space="0" w:color="auto"/>
            <w:right w:val="none" w:sz="0" w:space="0" w:color="auto"/>
          </w:divBdr>
        </w:div>
        <w:div w:id="1734353303">
          <w:marLeft w:val="0"/>
          <w:marRight w:val="0"/>
          <w:marTop w:val="0"/>
          <w:marBottom w:val="0"/>
          <w:divBdr>
            <w:top w:val="none" w:sz="0" w:space="0" w:color="auto"/>
            <w:left w:val="none" w:sz="0" w:space="0" w:color="auto"/>
            <w:bottom w:val="none" w:sz="0" w:space="0" w:color="auto"/>
            <w:right w:val="none" w:sz="0" w:space="0" w:color="auto"/>
          </w:divBdr>
        </w:div>
        <w:div w:id="805858537">
          <w:marLeft w:val="0"/>
          <w:marRight w:val="0"/>
          <w:marTop w:val="0"/>
          <w:marBottom w:val="0"/>
          <w:divBdr>
            <w:top w:val="none" w:sz="0" w:space="0" w:color="auto"/>
            <w:left w:val="none" w:sz="0" w:space="0" w:color="auto"/>
            <w:bottom w:val="none" w:sz="0" w:space="0" w:color="auto"/>
            <w:right w:val="none" w:sz="0" w:space="0" w:color="auto"/>
          </w:divBdr>
        </w:div>
        <w:div w:id="1157962701">
          <w:marLeft w:val="0"/>
          <w:marRight w:val="0"/>
          <w:marTop w:val="0"/>
          <w:marBottom w:val="0"/>
          <w:divBdr>
            <w:top w:val="none" w:sz="0" w:space="0" w:color="auto"/>
            <w:left w:val="none" w:sz="0" w:space="0" w:color="auto"/>
            <w:bottom w:val="none" w:sz="0" w:space="0" w:color="auto"/>
            <w:right w:val="none" w:sz="0" w:space="0" w:color="auto"/>
          </w:divBdr>
        </w:div>
        <w:div w:id="263421609">
          <w:marLeft w:val="0"/>
          <w:marRight w:val="0"/>
          <w:marTop w:val="0"/>
          <w:marBottom w:val="0"/>
          <w:divBdr>
            <w:top w:val="none" w:sz="0" w:space="0" w:color="auto"/>
            <w:left w:val="none" w:sz="0" w:space="0" w:color="auto"/>
            <w:bottom w:val="none" w:sz="0" w:space="0" w:color="auto"/>
            <w:right w:val="none" w:sz="0" w:space="0" w:color="auto"/>
          </w:divBdr>
        </w:div>
        <w:div w:id="1187711705">
          <w:marLeft w:val="0"/>
          <w:marRight w:val="0"/>
          <w:marTop w:val="0"/>
          <w:marBottom w:val="0"/>
          <w:divBdr>
            <w:top w:val="none" w:sz="0" w:space="0" w:color="auto"/>
            <w:left w:val="none" w:sz="0" w:space="0" w:color="auto"/>
            <w:bottom w:val="none" w:sz="0" w:space="0" w:color="auto"/>
            <w:right w:val="none" w:sz="0" w:space="0" w:color="auto"/>
          </w:divBdr>
        </w:div>
      </w:divsChild>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42908976">
      <w:bodyDiv w:val="1"/>
      <w:marLeft w:val="0"/>
      <w:marRight w:val="0"/>
      <w:marTop w:val="0"/>
      <w:marBottom w:val="0"/>
      <w:divBdr>
        <w:top w:val="none" w:sz="0" w:space="0" w:color="auto"/>
        <w:left w:val="none" w:sz="0" w:space="0" w:color="auto"/>
        <w:bottom w:val="none" w:sz="0" w:space="0" w:color="auto"/>
        <w:right w:val="none" w:sz="0" w:space="0" w:color="auto"/>
      </w:divBdr>
      <w:divsChild>
        <w:div w:id="1534806026">
          <w:marLeft w:val="0"/>
          <w:marRight w:val="0"/>
          <w:marTop w:val="0"/>
          <w:marBottom w:val="0"/>
          <w:divBdr>
            <w:top w:val="none" w:sz="0" w:space="0" w:color="auto"/>
            <w:left w:val="none" w:sz="0" w:space="0" w:color="auto"/>
            <w:bottom w:val="none" w:sz="0" w:space="0" w:color="auto"/>
            <w:right w:val="none" w:sz="0" w:space="0" w:color="auto"/>
          </w:divBdr>
        </w:div>
        <w:div w:id="1375159604">
          <w:marLeft w:val="0"/>
          <w:marRight w:val="0"/>
          <w:marTop w:val="0"/>
          <w:marBottom w:val="0"/>
          <w:divBdr>
            <w:top w:val="none" w:sz="0" w:space="0" w:color="auto"/>
            <w:left w:val="none" w:sz="0" w:space="0" w:color="auto"/>
            <w:bottom w:val="none" w:sz="0" w:space="0" w:color="auto"/>
            <w:right w:val="none" w:sz="0" w:space="0" w:color="auto"/>
          </w:divBdr>
        </w:div>
        <w:div w:id="128404866">
          <w:marLeft w:val="0"/>
          <w:marRight w:val="0"/>
          <w:marTop w:val="0"/>
          <w:marBottom w:val="0"/>
          <w:divBdr>
            <w:top w:val="none" w:sz="0" w:space="0" w:color="auto"/>
            <w:left w:val="none" w:sz="0" w:space="0" w:color="auto"/>
            <w:bottom w:val="none" w:sz="0" w:space="0" w:color="auto"/>
            <w:right w:val="none" w:sz="0" w:space="0" w:color="auto"/>
          </w:divBdr>
        </w:div>
        <w:div w:id="629358633">
          <w:marLeft w:val="0"/>
          <w:marRight w:val="0"/>
          <w:marTop w:val="0"/>
          <w:marBottom w:val="0"/>
          <w:divBdr>
            <w:top w:val="none" w:sz="0" w:space="0" w:color="auto"/>
            <w:left w:val="none" w:sz="0" w:space="0" w:color="auto"/>
            <w:bottom w:val="none" w:sz="0" w:space="0" w:color="auto"/>
            <w:right w:val="none" w:sz="0" w:space="0" w:color="auto"/>
          </w:divBdr>
        </w:div>
        <w:div w:id="265696770">
          <w:marLeft w:val="0"/>
          <w:marRight w:val="0"/>
          <w:marTop w:val="0"/>
          <w:marBottom w:val="0"/>
          <w:divBdr>
            <w:top w:val="none" w:sz="0" w:space="0" w:color="auto"/>
            <w:left w:val="none" w:sz="0" w:space="0" w:color="auto"/>
            <w:bottom w:val="none" w:sz="0" w:space="0" w:color="auto"/>
            <w:right w:val="none" w:sz="0" w:space="0" w:color="auto"/>
          </w:divBdr>
        </w:div>
        <w:div w:id="106237609">
          <w:marLeft w:val="0"/>
          <w:marRight w:val="0"/>
          <w:marTop w:val="0"/>
          <w:marBottom w:val="0"/>
          <w:divBdr>
            <w:top w:val="none" w:sz="0" w:space="0" w:color="auto"/>
            <w:left w:val="none" w:sz="0" w:space="0" w:color="auto"/>
            <w:bottom w:val="none" w:sz="0" w:space="0" w:color="auto"/>
            <w:right w:val="none" w:sz="0" w:space="0" w:color="auto"/>
          </w:divBdr>
        </w:div>
        <w:div w:id="1983078867">
          <w:marLeft w:val="0"/>
          <w:marRight w:val="0"/>
          <w:marTop w:val="0"/>
          <w:marBottom w:val="0"/>
          <w:divBdr>
            <w:top w:val="none" w:sz="0" w:space="0" w:color="auto"/>
            <w:left w:val="none" w:sz="0" w:space="0" w:color="auto"/>
            <w:bottom w:val="none" w:sz="0" w:space="0" w:color="auto"/>
            <w:right w:val="none" w:sz="0" w:space="0" w:color="auto"/>
          </w:divBdr>
        </w:div>
        <w:div w:id="164057013">
          <w:marLeft w:val="0"/>
          <w:marRight w:val="0"/>
          <w:marTop w:val="0"/>
          <w:marBottom w:val="0"/>
          <w:divBdr>
            <w:top w:val="none" w:sz="0" w:space="0" w:color="auto"/>
            <w:left w:val="none" w:sz="0" w:space="0" w:color="auto"/>
            <w:bottom w:val="none" w:sz="0" w:space="0" w:color="auto"/>
            <w:right w:val="none" w:sz="0" w:space="0" w:color="auto"/>
          </w:divBdr>
        </w:div>
        <w:div w:id="2007320853">
          <w:marLeft w:val="0"/>
          <w:marRight w:val="0"/>
          <w:marTop w:val="0"/>
          <w:marBottom w:val="0"/>
          <w:divBdr>
            <w:top w:val="none" w:sz="0" w:space="0" w:color="auto"/>
            <w:left w:val="none" w:sz="0" w:space="0" w:color="auto"/>
            <w:bottom w:val="none" w:sz="0" w:space="0" w:color="auto"/>
            <w:right w:val="none" w:sz="0" w:space="0" w:color="auto"/>
          </w:divBdr>
        </w:div>
        <w:div w:id="1176775018">
          <w:marLeft w:val="0"/>
          <w:marRight w:val="0"/>
          <w:marTop w:val="0"/>
          <w:marBottom w:val="0"/>
          <w:divBdr>
            <w:top w:val="none" w:sz="0" w:space="0" w:color="auto"/>
            <w:left w:val="none" w:sz="0" w:space="0" w:color="auto"/>
            <w:bottom w:val="none" w:sz="0" w:space="0" w:color="auto"/>
            <w:right w:val="none" w:sz="0" w:space="0" w:color="auto"/>
          </w:divBdr>
        </w:div>
        <w:div w:id="1510683616">
          <w:marLeft w:val="0"/>
          <w:marRight w:val="0"/>
          <w:marTop w:val="0"/>
          <w:marBottom w:val="0"/>
          <w:divBdr>
            <w:top w:val="none" w:sz="0" w:space="0" w:color="auto"/>
            <w:left w:val="none" w:sz="0" w:space="0" w:color="auto"/>
            <w:bottom w:val="none" w:sz="0" w:space="0" w:color="auto"/>
            <w:right w:val="none" w:sz="0" w:space="0" w:color="auto"/>
          </w:divBdr>
        </w:div>
        <w:div w:id="615673890">
          <w:marLeft w:val="0"/>
          <w:marRight w:val="0"/>
          <w:marTop w:val="0"/>
          <w:marBottom w:val="0"/>
          <w:divBdr>
            <w:top w:val="none" w:sz="0" w:space="0" w:color="auto"/>
            <w:left w:val="none" w:sz="0" w:space="0" w:color="auto"/>
            <w:bottom w:val="none" w:sz="0" w:space="0" w:color="auto"/>
            <w:right w:val="none" w:sz="0" w:space="0" w:color="auto"/>
          </w:divBdr>
        </w:div>
        <w:div w:id="1939562181">
          <w:marLeft w:val="0"/>
          <w:marRight w:val="0"/>
          <w:marTop w:val="0"/>
          <w:marBottom w:val="0"/>
          <w:divBdr>
            <w:top w:val="none" w:sz="0" w:space="0" w:color="auto"/>
            <w:left w:val="none" w:sz="0" w:space="0" w:color="auto"/>
            <w:bottom w:val="none" w:sz="0" w:space="0" w:color="auto"/>
            <w:right w:val="none" w:sz="0" w:space="0" w:color="auto"/>
          </w:divBdr>
        </w:div>
        <w:div w:id="1150444107">
          <w:marLeft w:val="0"/>
          <w:marRight w:val="0"/>
          <w:marTop w:val="0"/>
          <w:marBottom w:val="0"/>
          <w:divBdr>
            <w:top w:val="none" w:sz="0" w:space="0" w:color="auto"/>
            <w:left w:val="none" w:sz="0" w:space="0" w:color="auto"/>
            <w:bottom w:val="none" w:sz="0" w:space="0" w:color="auto"/>
            <w:right w:val="none" w:sz="0" w:space="0" w:color="auto"/>
          </w:divBdr>
        </w:div>
        <w:div w:id="108400258">
          <w:marLeft w:val="0"/>
          <w:marRight w:val="0"/>
          <w:marTop w:val="0"/>
          <w:marBottom w:val="0"/>
          <w:divBdr>
            <w:top w:val="none" w:sz="0" w:space="0" w:color="auto"/>
            <w:left w:val="none" w:sz="0" w:space="0" w:color="auto"/>
            <w:bottom w:val="none" w:sz="0" w:space="0" w:color="auto"/>
            <w:right w:val="none" w:sz="0" w:space="0" w:color="auto"/>
          </w:divBdr>
        </w:div>
        <w:div w:id="426661968">
          <w:marLeft w:val="0"/>
          <w:marRight w:val="0"/>
          <w:marTop w:val="0"/>
          <w:marBottom w:val="0"/>
          <w:divBdr>
            <w:top w:val="none" w:sz="0" w:space="0" w:color="auto"/>
            <w:left w:val="none" w:sz="0" w:space="0" w:color="auto"/>
            <w:bottom w:val="none" w:sz="0" w:space="0" w:color="auto"/>
            <w:right w:val="none" w:sz="0" w:space="0" w:color="auto"/>
          </w:divBdr>
        </w:div>
        <w:div w:id="139807846">
          <w:marLeft w:val="0"/>
          <w:marRight w:val="0"/>
          <w:marTop w:val="0"/>
          <w:marBottom w:val="0"/>
          <w:divBdr>
            <w:top w:val="none" w:sz="0" w:space="0" w:color="auto"/>
            <w:left w:val="none" w:sz="0" w:space="0" w:color="auto"/>
            <w:bottom w:val="none" w:sz="0" w:space="0" w:color="auto"/>
            <w:right w:val="none" w:sz="0" w:space="0" w:color="auto"/>
          </w:divBdr>
        </w:div>
        <w:div w:id="152721149">
          <w:marLeft w:val="0"/>
          <w:marRight w:val="0"/>
          <w:marTop w:val="0"/>
          <w:marBottom w:val="0"/>
          <w:divBdr>
            <w:top w:val="none" w:sz="0" w:space="0" w:color="auto"/>
            <w:left w:val="none" w:sz="0" w:space="0" w:color="auto"/>
            <w:bottom w:val="none" w:sz="0" w:space="0" w:color="auto"/>
            <w:right w:val="none" w:sz="0" w:space="0" w:color="auto"/>
          </w:divBdr>
        </w:div>
        <w:div w:id="1515069717">
          <w:marLeft w:val="0"/>
          <w:marRight w:val="0"/>
          <w:marTop w:val="0"/>
          <w:marBottom w:val="0"/>
          <w:divBdr>
            <w:top w:val="none" w:sz="0" w:space="0" w:color="auto"/>
            <w:left w:val="none" w:sz="0" w:space="0" w:color="auto"/>
            <w:bottom w:val="none" w:sz="0" w:space="0" w:color="auto"/>
            <w:right w:val="none" w:sz="0" w:space="0" w:color="auto"/>
          </w:divBdr>
        </w:div>
        <w:div w:id="1008362996">
          <w:marLeft w:val="0"/>
          <w:marRight w:val="0"/>
          <w:marTop w:val="0"/>
          <w:marBottom w:val="0"/>
          <w:divBdr>
            <w:top w:val="none" w:sz="0" w:space="0" w:color="auto"/>
            <w:left w:val="none" w:sz="0" w:space="0" w:color="auto"/>
            <w:bottom w:val="none" w:sz="0" w:space="0" w:color="auto"/>
            <w:right w:val="none" w:sz="0" w:space="0" w:color="auto"/>
          </w:divBdr>
        </w:div>
        <w:div w:id="1567719150">
          <w:marLeft w:val="0"/>
          <w:marRight w:val="0"/>
          <w:marTop w:val="0"/>
          <w:marBottom w:val="0"/>
          <w:divBdr>
            <w:top w:val="none" w:sz="0" w:space="0" w:color="auto"/>
            <w:left w:val="none" w:sz="0" w:space="0" w:color="auto"/>
            <w:bottom w:val="none" w:sz="0" w:space="0" w:color="auto"/>
            <w:right w:val="none" w:sz="0" w:space="0" w:color="auto"/>
          </w:divBdr>
        </w:div>
        <w:div w:id="353894521">
          <w:marLeft w:val="0"/>
          <w:marRight w:val="0"/>
          <w:marTop w:val="0"/>
          <w:marBottom w:val="0"/>
          <w:divBdr>
            <w:top w:val="none" w:sz="0" w:space="0" w:color="auto"/>
            <w:left w:val="none" w:sz="0" w:space="0" w:color="auto"/>
            <w:bottom w:val="none" w:sz="0" w:space="0" w:color="auto"/>
            <w:right w:val="none" w:sz="0" w:space="0" w:color="auto"/>
          </w:divBdr>
        </w:div>
        <w:div w:id="721296590">
          <w:marLeft w:val="0"/>
          <w:marRight w:val="0"/>
          <w:marTop w:val="0"/>
          <w:marBottom w:val="0"/>
          <w:divBdr>
            <w:top w:val="none" w:sz="0" w:space="0" w:color="auto"/>
            <w:left w:val="none" w:sz="0" w:space="0" w:color="auto"/>
            <w:bottom w:val="none" w:sz="0" w:space="0" w:color="auto"/>
            <w:right w:val="none" w:sz="0" w:space="0" w:color="auto"/>
          </w:divBdr>
        </w:div>
        <w:div w:id="405303389">
          <w:marLeft w:val="0"/>
          <w:marRight w:val="0"/>
          <w:marTop w:val="0"/>
          <w:marBottom w:val="0"/>
          <w:divBdr>
            <w:top w:val="none" w:sz="0" w:space="0" w:color="auto"/>
            <w:left w:val="none" w:sz="0" w:space="0" w:color="auto"/>
            <w:bottom w:val="none" w:sz="0" w:space="0" w:color="auto"/>
            <w:right w:val="none" w:sz="0" w:space="0" w:color="auto"/>
          </w:divBdr>
        </w:div>
        <w:div w:id="1012217775">
          <w:marLeft w:val="0"/>
          <w:marRight w:val="0"/>
          <w:marTop w:val="0"/>
          <w:marBottom w:val="0"/>
          <w:divBdr>
            <w:top w:val="none" w:sz="0" w:space="0" w:color="auto"/>
            <w:left w:val="none" w:sz="0" w:space="0" w:color="auto"/>
            <w:bottom w:val="none" w:sz="0" w:space="0" w:color="auto"/>
            <w:right w:val="none" w:sz="0" w:space="0" w:color="auto"/>
          </w:divBdr>
        </w:div>
      </w:divsChild>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490168546">
      <w:bodyDiv w:val="1"/>
      <w:marLeft w:val="0"/>
      <w:marRight w:val="0"/>
      <w:marTop w:val="0"/>
      <w:marBottom w:val="0"/>
      <w:divBdr>
        <w:top w:val="none" w:sz="0" w:space="0" w:color="auto"/>
        <w:left w:val="none" w:sz="0" w:space="0" w:color="auto"/>
        <w:bottom w:val="none" w:sz="0" w:space="0" w:color="auto"/>
        <w:right w:val="none" w:sz="0" w:space="0" w:color="auto"/>
      </w:divBdr>
      <w:divsChild>
        <w:div w:id="505442289">
          <w:marLeft w:val="0"/>
          <w:marRight w:val="0"/>
          <w:marTop w:val="0"/>
          <w:marBottom w:val="0"/>
          <w:divBdr>
            <w:top w:val="none" w:sz="0" w:space="0" w:color="auto"/>
            <w:left w:val="none" w:sz="0" w:space="0" w:color="auto"/>
            <w:bottom w:val="none" w:sz="0" w:space="0" w:color="auto"/>
            <w:right w:val="none" w:sz="0" w:space="0" w:color="auto"/>
          </w:divBdr>
        </w:div>
        <w:div w:id="644940556">
          <w:marLeft w:val="0"/>
          <w:marRight w:val="0"/>
          <w:marTop w:val="0"/>
          <w:marBottom w:val="0"/>
          <w:divBdr>
            <w:top w:val="none" w:sz="0" w:space="0" w:color="auto"/>
            <w:left w:val="none" w:sz="0" w:space="0" w:color="auto"/>
            <w:bottom w:val="none" w:sz="0" w:space="0" w:color="auto"/>
            <w:right w:val="none" w:sz="0" w:space="0" w:color="auto"/>
          </w:divBdr>
        </w:div>
        <w:div w:id="2115902150">
          <w:marLeft w:val="0"/>
          <w:marRight w:val="0"/>
          <w:marTop w:val="0"/>
          <w:marBottom w:val="0"/>
          <w:divBdr>
            <w:top w:val="none" w:sz="0" w:space="0" w:color="auto"/>
            <w:left w:val="none" w:sz="0" w:space="0" w:color="auto"/>
            <w:bottom w:val="none" w:sz="0" w:space="0" w:color="auto"/>
            <w:right w:val="none" w:sz="0" w:space="0" w:color="auto"/>
          </w:divBdr>
        </w:div>
        <w:div w:id="660547638">
          <w:marLeft w:val="0"/>
          <w:marRight w:val="0"/>
          <w:marTop w:val="0"/>
          <w:marBottom w:val="0"/>
          <w:divBdr>
            <w:top w:val="none" w:sz="0" w:space="0" w:color="auto"/>
            <w:left w:val="none" w:sz="0" w:space="0" w:color="auto"/>
            <w:bottom w:val="none" w:sz="0" w:space="0" w:color="auto"/>
            <w:right w:val="none" w:sz="0" w:space="0" w:color="auto"/>
          </w:divBdr>
        </w:div>
        <w:div w:id="1116756203">
          <w:marLeft w:val="0"/>
          <w:marRight w:val="0"/>
          <w:marTop w:val="0"/>
          <w:marBottom w:val="0"/>
          <w:divBdr>
            <w:top w:val="none" w:sz="0" w:space="0" w:color="auto"/>
            <w:left w:val="none" w:sz="0" w:space="0" w:color="auto"/>
            <w:bottom w:val="none" w:sz="0" w:space="0" w:color="auto"/>
            <w:right w:val="none" w:sz="0" w:space="0" w:color="auto"/>
          </w:divBdr>
        </w:div>
        <w:div w:id="1561791329">
          <w:marLeft w:val="0"/>
          <w:marRight w:val="0"/>
          <w:marTop w:val="0"/>
          <w:marBottom w:val="0"/>
          <w:divBdr>
            <w:top w:val="none" w:sz="0" w:space="0" w:color="auto"/>
            <w:left w:val="none" w:sz="0" w:space="0" w:color="auto"/>
            <w:bottom w:val="none" w:sz="0" w:space="0" w:color="auto"/>
            <w:right w:val="none" w:sz="0" w:space="0" w:color="auto"/>
          </w:divBdr>
        </w:div>
        <w:div w:id="397673479">
          <w:marLeft w:val="0"/>
          <w:marRight w:val="0"/>
          <w:marTop w:val="0"/>
          <w:marBottom w:val="0"/>
          <w:divBdr>
            <w:top w:val="none" w:sz="0" w:space="0" w:color="auto"/>
            <w:left w:val="none" w:sz="0" w:space="0" w:color="auto"/>
            <w:bottom w:val="none" w:sz="0" w:space="0" w:color="auto"/>
            <w:right w:val="none" w:sz="0" w:space="0" w:color="auto"/>
          </w:divBdr>
        </w:div>
        <w:div w:id="294871157">
          <w:marLeft w:val="0"/>
          <w:marRight w:val="0"/>
          <w:marTop w:val="0"/>
          <w:marBottom w:val="0"/>
          <w:divBdr>
            <w:top w:val="none" w:sz="0" w:space="0" w:color="auto"/>
            <w:left w:val="none" w:sz="0" w:space="0" w:color="auto"/>
            <w:bottom w:val="none" w:sz="0" w:space="0" w:color="auto"/>
            <w:right w:val="none" w:sz="0" w:space="0" w:color="auto"/>
          </w:divBdr>
        </w:div>
        <w:div w:id="398017852">
          <w:marLeft w:val="0"/>
          <w:marRight w:val="0"/>
          <w:marTop w:val="0"/>
          <w:marBottom w:val="0"/>
          <w:divBdr>
            <w:top w:val="none" w:sz="0" w:space="0" w:color="auto"/>
            <w:left w:val="none" w:sz="0" w:space="0" w:color="auto"/>
            <w:bottom w:val="none" w:sz="0" w:space="0" w:color="auto"/>
            <w:right w:val="none" w:sz="0" w:space="0" w:color="auto"/>
          </w:divBdr>
        </w:div>
        <w:div w:id="419106511">
          <w:marLeft w:val="0"/>
          <w:marRight w:val="0"/>
          <w:marTop w:val="0"/>
          <w:marBottom w:val="0"/>
          <w:divBdr>
            <w:top w:val="none" w:sz="0" w:space="0" w:color="auto"/>
            <w:left w:val="none" w:sz="0" w:space="0" w:color="auto"/>
            <w:bottom w:val="none" w:sz="0" w:space="0" w:color="auto"/>
            <w:right w:val="none" w:sz="0" w:space="0" w:color="auto"/>
          </w:divBdr>
        </w:div>
        <w:div w:id="964889979">
          <w:marLeft w:val="0"/>
          <w:marRight w:val="0"/>
          <w:marTop w:val="0"/>
          <w:marBottom w:val="0"/>
          <w:divBdr>
            <w:top w:val="none" w:sz="0" w:space="0" w:color="auto"/>
            <w:left w:val="none" w:sz="0" w:space="0" w:color="auto"/>
            <w:bottom w:val="none" w:sz="0" w:space="0" w:color="auto"/>
            <w:right w:val="none" w:sz="0" w:space="0" w:color="auto"/>
          </w:divBdr>
        </w:div>
        <w:div w:id="1057973060">
          <w:marLeft w:val="0"/>
          <w:marRight w:val="0"/>
          <w:marTop w:val="0"/>
          <w:marBottom w:val="0"/>
          <w:divBdr>
            <w:top w:val="none" w:sz="0" w:space="0" w:color="auto"/>
            <w:left w:val="none" w:sz="0" w:space="0" w:color="auto"/>
            <w:bottom w:val="none" w:sz="0" w:space="0" w:color="auto"/>
            <w:right w:val="none" w:sz="0" w:space="0" w:color="auto"/>
          </w:divBdr>
        </w:div>
      </w:divsChild>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07352071">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39559823">
      <w:bodyDiv w:val="1"/>
      <w:marLeft w:val="0"/>
      <w:marRight w:val="0"/>
      <w:marTop w:val="0"/>
      <w:marBottom w:val="0"/>
      <w:divBdr>
        <w:top w:val="none" w:sz="0" w:space="0" w:color="auto"/>
        <w:left w:val="none" w:sz="0" w:space="0" w:color="auto"/>
        <w:bottom w:val="none" w:sz="0" w:space="0" w:color="auto"/>
        <w:right w:val="none" w:sz="0" w:space="0" w:color="auto"/>
      </w:divBdr>
      <w:divsChild>
        <w:div w:id="1474760849">
          <w:marLeft w:val="0"/>
          <w:marRight w:val="0"/>
          <w:marTop w:val="0"/>
          <w:marBottom w:val="0"/>
          <w:divBdr>
            <w:top w:val="none" w:sz="0" w:space="0" w:color="auto"/>
            <w:left w:val="none" w:sz="0" w:space="0" w:color="auto"/>
            <w:bottom w:val="none" w:sz="0" w:space="0" w:color="auto"/>
            <w:right w:val="none" w:sz="0" w:space="0" w:color="auto"/>
          </w:divBdr>
          <w:divsChild>
            <w:div w:id="1071081889">
              <w:marLeft w:val="0"/>
              <w:marRight w:val="0"/>
              <w:marTop w:val="0"/>
              <w:marBottom w:val="0"/>
              <w:divBdr>
                <w:top w:val="none" w:sz="0" w:space="0" w:color="auto"/>
                <w:left w:val="none" w:sz="0" w:space="0" w:color="auto"/>
                <w:bottom w:val="none" w:sz="0" w:space="0" w:color="auto"/>
                <w:right w:val="none" w:sz="0" w:space="0" w:color="auto"/>
              </w:divBdr>
            </w:div>
            <w:div w:id="1585264273">
              <w:marLeft w:val="0"/>
              <w:marRight w:val="0"/>
              <w:marTop w:val="0"/>
              <w:marBottom w:val="0"/>
              <w:divBdr>
                <w:top w:val="none" w:sz="0" w:space="0" w:color="auto"/>
                <w:left w:val="none" w:sz="0" w:space="0" w:color="auto"/>
                <w:bottom w:val="none" w:sz="0" w:space="0" w:color="auto"/>
                <w:right w:val="none" w:sz="0" w:space="0" w:color="auto"/>
              </w:divBdr>
            </w:div>
            <w:div w:id="1955167327">
              <w:marLeft w:val="0"/>
              <w:marRight w:val="0"/>
              <w:marTop w:val="0"/>
              <w:marBottom w:val="0"/>
              <w:divBdr>
                <w:top w:val="none" w:sz="0" w:space="0" w:color="auto"/>
                <w:left w:val="none" w:sz="0" w:space="0" w:color="auto"/>
                <w:bottom w:val="none" w:sz="0" w:space="0" w:color="auto"/>
                <w:right w:val="none" w:sz="0" w:space="0" w:color="auto"/>
              </w:divBdr>
            </w:div>
            <w:div w:id="1527450275">
              <w:marLeft w:val="0"/>
              <w:marRight w:val="0"/>
              <w:marTop w:val="0"/>
              <w:marBottom w:val="0"/>
              <w:divBdr>
                <w:top w:val="none" w:sz="0" w:space="0" w:color="auto"/>
                <w:left w:val="none" w:sz="0" w:space="0" w:color="auto"/>
                <w:bottom w:val="none" w:sz="0" w:space="0" w:color="auto"/>
                <w:right w:val="none" w:sz="0" w:space="0" w:color="auto"/>
              </w:divBdr>
            </w:div>
            <w:div w:id="1048065798">
              <w:marLeft w:val="0"/>
              <w:marRight w:val="0"/>
              <w:marTop w:val="0"/>
              <w:marBottom w:val="0"/>
              <w:divBdr>
                <w:top w:val="none" w:sz="0" w:space="0" w:color="auto"/>
                <w:left w:val="none" w:sz="0" w:space="0" w:color="auto"/>
                <w:bottom w:val="none" w:sz="0" w:space="0" w:color="auto"/>
                <w:right w:val="none" w:sz="0" w:space="0" w:color="auto"/>
              </w:divBdr>
            </w:div>
            <w:div w:id="1878203262">
              <w:marLeft w:val="0"/>
              <w:marRight w:val="0"/>
              <w:marTop w:val="0"/>
              <w:marBottom w:val="0"/>
              <w:divBdr>
                <w:top w:val="none" w:sz="0" w:space="0" w:color="auto"/>
                <w:left w:val="none" w:sz="0" w:space="0" w:color="auto"/>
                <w:bottom w:val="none" w:sz="0" w:space="0" w:color="auto"/>
                <w:right w:val="none" w:sz="0" w:space="0" w:color="auto"/>
              </w:divBdr>
            </w:div>
            <w:div w:id="262500039">
              <w:marLeft w:val="0"/>
              <w:marRight w:val="0"/>
              <w:marTop w:val="0"/>
              <w:marBottom w:val="0"/>
              <w:divBdr>
                <w:top w:val="none" w:sz="0" w:space="0" w:color="auto"/>
                <w:left w:val="none" w:sz="0" w:space="0" w:color="auto"/>
                <w:bottom w:val="none" w:sz="0" w:space="0" w:color="auto"/>
                <w:right w:val="none" w:sz="0" w:space="0" w:color="auto"/>
              </w:divBdr>
            </w:div>
            <w:div w:id="1723022784">
              <w:marLeft w:val="0"/>
              <w:marRight w:val="0"/>
              <w:marTop w:val="0"/>
              <w:marBottom w:val="0"/>
              <w:divBdr>
                <w:top w:val="none" w:sz="0" w:space="0" w:color="auto"/>
                <w:left w:val="none" w:sz="0" w:space="0" w:color="auto"/>
                <w:bottom w:val="none" w:sz="0" w:space="0" w:color="auto"/>
                <w:right w:val="none" w:sz="0" w:space="0" w:color="auto"/>
              </w:divBdr>
            </w:div>
            <w:div w:id="1861620376">
              <w:marLeft w:val="0"/>
              <w:marRight w:val="0"/>
              <w:marTop w:val="0"/>
              <w:marBottom w:val="0"/>
              <w:divBdr>
                <w:top w:val="none" w:sz="0" w:space="0" w:color="auto"/>
                <w:left w:val="none" w:sz="0" w:space="0" w:color="auto"/>
                <w:bottom w:val="none" w:sz="0" w:space="0" w:color="auto"/>
                <w:right w:val="none" w:sz="0" w:space="0" w:color="auto"/>
              </w:divBdr>
            </w:div>
            <w:div w:id="76027921">
              <w:marLeft w:val="0"/>
              <w:marRight w:val="0"/>
              <w:marTop w:val="0"/>
              <w:marBottom w:val="0"/>
              <w:divBdr>
                <w:top w:val="none" w:sz="0" w:space="0" w:color="auto"/>
                <w:left w:val="none" w:sz="0" w:space="0" w:color="auto"/>
                <w:bottom w:val="none" w:sz="0" w:space="0" w:color="auto"/>
                <w:right w:val="none" w:sz="0" w:space="0" w:color="auto"/>
              </w:divBdr>
            </w:div>
            <w:div w:id="1383556751">
              <w:marLeft w:val="0"/>
              <w:marRight w:val="0"/>
              <w:marTop w:val="0"/>
              <w:marBottom w:val="0"/>
              <w:divBdr>
                <w:top w:val="none" w:sz="0" w:space="0" w:color="auto"/>
                <w:left w:val="none" w:sz="0" w:space="0" w:color="auto"/>
                <w:bottom w:val="none" w:sz="0" w:space="0" w:color="auto"/>
                <w:right w:val="none" w:sz="0" w:space="0" w:color="auto"/>
              </w:divBdr>
            </w:div>
            <w:div w:id="905840439">
              <w:marLeft w:val="0"/>
              <w:marRight w:val="0"/>
              <w:marTop w:val="0"/>
              <w:marBottom w:val="0"/>
              <w:divBdr>
                <w:top w:val="none" w:sz="0" w:space="0" w:color="auto"/>
                <w:left w:val="none" w:sz="0" w:space="0" w:color="auto"/>
                <w:bottom w:val="none" w:sz="0" w:space="0" w:color="auto"/>
                <w:right w:val="none" w:sz="0" w:space="0" w:color="auto"/>
              </w:divBdr>
            </w:div>
            <w:div w:id="1993023571">
              <w:marLeft w:val="0"/>
              <w:marRight w:val="0"/>
              <w:marTop w:val="0"/>
              <w:marBottom w:val="0"/>
              <w:divBdr>
                <w:top w:val="none" w:sz="0" w:space="0" w:color="auto"/>
                <w:left w:val="none" w:sz="0" w:space="0" w:color="auto"/>
                <w:bottom w:val="none" w:sz="0" w:space="0" w:color="auto"/>
                <w:right w:val="none" w:sz="0" w:space="0" w:color="auto"/>
              </w:divBdr>
            </w:div>
            <w:div w:id="618996241">
              <w:marLeft w:val="0"/>
              <w:marRight w:val="0"/>
              <w:marTop w:val="0"/>
              <w:marBottom w:val="0"/>
              <w:divBdr>
                <w:top w:val="none" w:sz="0" w:space="0" w:color="auto"/>
                <w:left w:val="none" w:sz="0" w:space="0" w:color="auto"/>
                <w:bottom w:val="none" w:sz="0" w:space="0" w:color="auto"/>
                <w:right w:val="none" w:sz="0" w:space="0" w:color="auto"/>
              </w:divBdr>
            </w:div>
            <w:div w:id="665982713">
              <w:marLeft w:val="0"/>
              <w:marRight w:val="0"/>
              <w:marTop w:val="0"/>
              <w:marBottom w:val="0"/>
              <w:divBdr>
                <w:top w:val="none" w:sz="0" w:space="0" w:color="auto"/>
                <w:left w:val="none" w:sz="0" w:space="0" w:color="auto"/>
                <w:bottom w:val="none" w:sz="0" w:space="0" w:color="auto"/>
                <w:right w:val="none" w:sz="0" w:space="0" w:color="auto"/>
              </w:divBdr>
            </w:div>
            <w:div w:id="976881925">
              <w:marLeft w:val="0"/>
              <w:marRight w:val="0"/>
              <w:marTop w:val="0"/>
              <w:marBottom w:val="0"/>
              <w:divBdr>
                <w:top w:val="none" w:sz="0" w:space="0" w:color="auto"/>
                <w:left w:val="none" w:sz="0" w:space="0" w:color="auto"/>
                <w:bottom w:val="none" w:sz="0" w:space="0" w:color="auto"/>
                <w:right w:val="none" w:sz="0" w:space="0" w:color="auto"/>
              </w:divBdr>
            </w:div>
            <w:div w:id="1480223955">
              <w:marLeft w:val="0"/>
              <w:marRight w:val="0"/>
              <w:marTop w:val="0"/>
              <w:marBottom w:val="0"/>
              <w:divBdr>
                <w:top w:val="none" w:sz="0" w:space="0" w:color="auto"/>
                <w:left w:val="none" w:sz="0" w:space="0" w:color="auto"/>
                <w:bottom w:val="none" w:sz="0" w:space="0" w:color="auto"/>
                <w:right w:val="none" w:sz="0" w:space="0" w:color="auto"/>
              </w:divBdr>
            </w:div>
            <w:div w:id="821625634">
              <w:marLeft w:val="0"/>
              <w:marRight w:val="0"/>
              <w:marTop w:val="0"/>
              <w:marBottom w:val="0"/>
              <w:divBdr>
                <w:top w:val="none" w:sz="0" w:space="0" w:color="auto"/>
                <w:left w:val="none" w:sz="0" w:space="0" w:color="auto"/>
                <w:bottom w:val="none" w:sz="0" w:space="0" w:color="auto"/>
                <w:right w:val="none" w:sz="0" w:space="0" w:color="auto"/>
              </w:divBdr>
            </w:div>
            <w:div w:id="459304873">
              <w:marLeft w:val="0"/>
              <w:marRight w:val="0"/>
              <w:marTop w:val="0"/>
              <w:marBottom w:val="0"/>
              <w:divBdr>
                <w:top w:val="none" w:sz="0" w:space="0" w:color="auto"/>
                <w:left w:val="none" w:sz="0" w:space="0" w:color="auto"/>
                <w:bottom w:val="none" w:sz="0" w:space="0" w:color="auto"/>
                <w:right w:val="none" w:sz="0" w:space="0" w:color="auto"/>
              </w:divBdr>
            </w:div>
            <w:div w:id="135874334">
              <w:marLeft w:val="0"/>
              <w:marRight w:val="0"/>
              <w:marTop w:val="0"/>
              <w:marBottom w:val="0"/>
              <w:divBdr>
                <w:top w:val="none" w:sz="0" w:space="0" w:color="auto"/>
                <w:left w:val="none" w:sz="0" w:space="0" w:color="auto"/>
                <w:bottom w:val="none" w:sz="0" w:space="0" w:color="auto"/>
                <w:right w:val="none" w:sz="0" w:space="0" w:color="auto"/>
              </w:divBdr>
            </w:div>
          </w:divsChild>
        </w:div>
        <w:div w:id="1647974672">
          <w:marLeft w:val="0"/>
          <w:marRight w:val="0"/>
          <w:marTop w:val="0"/>
          <w:marBottom w:val="0"/>
          <w:divBdr>
            <w:top w:val="none" w:sz="0" w:space="0" w:color="auto"/>
            <w:left w:val="none" w:sz="0" w:space="0" w:color="auto"/>
            <w:bottom w:val="none" w:sz="0" w:space="0" w:color="auto"/>
            <w:right w:val="none" w:sz="0" w:space="0" w:color="auto"/>
          </w:divBdr>
          <w:divsChild>
            <w:div w:id="1693875732">
              <w:marLeft w:val="0"/>
              <w:marRight w:val="0"/>
              <w:marTop w:val="0"/>
              <w:marBottom w:val="0"/>
              <w:divBdr>
                <w:top w:val="none" w:sz="0" w:space="0" w:color="auto"/>
                <w:left w:val="none" w:sz="0" w:space="0" w:color="auto"/>
                <w:bottom w:val="none" w:sz="0" w:space="0" w:color="auto"/>
                <w:right w:val="none" w:sz="0" w:space="0" w:color="auto"/>
              </w:divBdr>
            </w:div>
            <w:div w:id="443766397">
              <w:marLeft w:val="0"/>
              <w:marRight w:val="0"/>
              <w:marTop w:val="0"/>
              <w:marBottom w:val="0"/>
              <w:divBdr>
                <w:top w:val="none" w:sz="0" w:space="0" w:color="auto"/>
                <w:left w:val="none" w:sz="0" w:space="0" w:color="auto"/>
                <w:bottom w:val="none" w:sz="0" w:space="0" w:color="auto"/>
                <w:right w:val="none" w:sz="0" w:space="0" w:color="auto"/>
              </w:divBdr>
            </w:div>
            <w:div w:id="626663845">
              <w:marLeft w:val="0"/>
              <w:marRight w:val="0"/>
              <w:marTop w:val="0"/>
              <w:marBottom w:val="0"/>
              <w:divBdr>
                <w:top w:val="none" w:sz="0" w:space="0" w:color="auto"/>
                <w:left w:val="none" w:sz="0" w:space="0" w:color="auto"/>
                <w:bottom w:val="none" w:sz="0" w:space="0" w:color="auto"/>
                <w:right w:val="none" w:sz="0" w:space="0" w:color="auto"/>
              </w:divBdr>
            </w:div>
            <w:div w:id="2115709497">
              <w:marLeft w:val="0"/>
              <w:marRight w:val="0"/>
              <w:marTop w:val="0"/>
              <w:marBottom w:val="0"/>
              <w:divBdr>
                <w:top w:val="none" w:sz="0" w:space="0" w:color="auto"/>
                <w:left w:val="none" w:sz="0" w:space="0" w:color="auto"/>
                <w:bottom w:val="none" w:sz="0" w:space="0" w:color="auto"/>
                <w:right w:val="none" w:sz="0" w:space="0" w:color="auto"/>
              </w:divBdr>
            </w:div>
            <w:div w:id="1614632330">
              <w:marLeft w:val="0"/>
              <w:marRight w:val="0"/>
              <w:marTop w:val="0"/>
              <w:marBottom w:val="0"/>
              <w:divBdr>
                <w:top w:val="none" w:sz="0" w:space="0" w:color="auto"/>
                <w:left w:val="none" w:sz="0" w:space="0" w:color="auto"/>
                <w:bottom w:val="none" w:sz="0" w:space="0" w:color="auto"/>
                <w:right w:val="none" w:sz="0" w:space="0" w:color="auto"/>
              </w:divBdr>
            </w:div>
            <w:div w:id="2029334239">
              <w:marLeft w:val="0"/>
              <w:marRight w:val="0"/>
              <w:marTop w:val="0"/>
              <w:marBottom w:val="0"/>
              <w:divBdr>
                <w:top w:val="none" w:sz="0" w:space="0" w:color="auto"/>
                <w:left w:val="none" w:sz="0" w:space="0" w:color="auto"/>
                <w:bottom w:val="none" w:sz="0" w:space="0" w:color="auto"/>
                <w:right w:val="none" w:sz="0" w:space="0" w:color="auto"/>
              </w:divBdr>
            </w:div>
            <w:div w:id="1643659282">
              <w:marLeft w:val="0"/>
              <w:marRight w:val="0"/>
              <w:marTop w:val="0"/>
              <w:marBottom w:val="0"/>
              <w:divBdr>
                <w:top w:val="none" w:sz="0" w:space="0" w:color="auto"/>
                <w:left w:val="none" w:sz="0" w:space="0" w:color="auto"/>
                <w:bottom w:val="none" w:sz="0" w:space="0" w:color="auto"/>
                <w:right w:val="none" w:sz="0" w:space="0" w:color="auto"/>
              </w:divBdr>
            </w:div>
            <w:div w:id="1437016728">
              <w:marLeft w:val="0"/>
              <w:marRight w:val="0"/>
              <w:marTop w:val="0"/>
              <w:marBottom w:val="0"/>
              <w:divBdr>
                <w:top w:val="none" w:sz="0" w:space="0" w:color="auto"/>
                <w:left w:val="none" w:sz="0" w:space="0" w:color="auto"/>
                <w:bottom w:val="none" w:sz="0" w:space="0" w:color="auto"/>
                <w:right w:val="none" w:sz="0" w:space="0" w:color="auto"/>
              </w:divBdr>
            </w:div>
            <w:div w:id="1416514712">
              <w:marLeft w:val="0"/>
              <w:marRight w:val="0"/>
              <w:marTop w:val="0"/>
              <w:marBottom w:val="0"/>
              <w:divBdr>
                <w:top w:val="none" w:sz="0" w:space="0" w:color="auto"/>
                <w:left w:val="none" w:sz="0" w:space="0" w:color="auto"/>
                <w:bottom w:val="none" w:sz="0" w:space="0" w:color="auto"/>
                <w:right w:val="none" w:sz="0" w:space="0" w:color="auto"/>
              </w:divBdr>
            </w:div>
            <w:div w:id="1449474311">
              <w:marLeft w:val="0"/>
              <w:marRight w:val="0"/>
              <w:marTop w:val="0"/>
              <w:marBottom w:val="0"/>
              <w:divBdr>
                <w:top w:val="none" w:sz="0" w:space="0" w:color="auto"/>
                <w:left w:val="none" w:sz="0" w:space="0" w:color="auto"/>
                <w:bottom w:val="none" w:sz="0" w:space="0" w:color="auto"/>
                <w:right w:val="none" w:sz="0" w:space="0" w:color="auto"/>
              </w:divBdr>
            </w:div>
            <w:div w:id="2076973144">
              <w:marLeft w:val="0"/>
              <w:marRight w:val="0"/>
              <w:marTop w:val="0"/>
              <w:marBottom w:val="0"/>
              <w:divBdr>
                <w:top w:val="none" w:sz="0" w:space="0" w:color="auto"/>
                <w:left w:val="none" w:sz="0" w:space="0" w:color="auto"/>
                <w:bottom w:val="none" w:sz="0" w:space="0" w:color="auto"/>
                <w:right w:val="none" w:sz="0" w:space="0" w:color="auto"/>
              </w:divBdr>
            </w:div>
            <w:div w:id="416562123">
              <w:marLeft w:val="0"/>
              <w:marRight w:val="0"/>
              <w:marTop w:val="0"/>
              <w:marBottom w:val="0"/>
              <w:divBdr>
                <w:top w:val="none" w:sz="0" w:space="0" w:color="auto"/>
                <w:left w:val="none" w:sz="0" w:space="0" w:color="auto"/>
                <w:bottom w:val="none" w:sz="0" w:space="0" w:color="auto"/>
                <w:right w:val="none" w:sz="0" w:space="0" w:color="auto"/>
              </w:divBdr>
            </w:div>
            <w:div w:id="806321351">
              <w:marLeft w:val="0"/>
              <w:marRight w:val="0"/>
              <w:marTop w:val="0"/>
              <w:marBottom w:val="0"/>
              <w:divBdr>
                <w:top w:val="none" w:sz="0" w:space="0" w:color="auto"/>
                <w:left w:val="none" w:sz="0" w:space="0" w:color="auto"/>
                <w:bottom w:val="none" w:sz="0" w:space="0" w:color="auto"/>
                <w:right w:val="none" w:sz="0" w:space="0" w:color="auto"/>
              </w:divBdr>
            </w:div>
            <w:div w:id="881210402">
              <w:marLeft w:val="0"/>
              <w:marRight w:val="0"/>
              <w:marTop w:val="0"/>
              <w:marBottom w:val="0"/>
              <w:divBdr>
                <w:top w:val="none" w:sz="0" w:space="0" w:color="auto"/>
                <w:left w:val="none" w:sz="0" w:space="0" w:color="auto"/>
                <w:bottom w:val="none" w:sz="0" w:space="0" w:color="auto"/>
                <w:right w:val="none" w:sz="0" w:space="0" w:color="auto"/>
              </w:divBdr>
            </w:div>
            <w:div w:id="232274106">
              <w:marLeft w:val="0"/>
              <w:marRight w:val="0"/>
              <w:marTop w:val="0"/>
              <w:marBottom w:val="0"/>
              <w:divBdr>
                <w:top w:val="none" w:sz="0" w:space="0" w:color="auto"/>
                <w:left w:val="none" w:sz="0" w:space="0" w:color="auto"/>
                <w:bottom w:val="none" w:sz="0" w:space="0" w:color="auto"/>
                <w:right w:val="none" w:sz="0" w:space="0" w:color="auto"/>
              </w:divBdr>
            </w:div>
            <w:div w:id="1511065650">
              <w:marLeft w:val="0"/>
              <w:marRight w:val="0"/>
              <w:marTop w:val="0"/>
              <w:marBottom w:val="0"/>
              <w:divBdr>
                <w:top w:val="none" w:sz="0" w:space="0" w:color="auto"/>
                <w:left w:val="none" w:sz="0" w:space="0" w:color="auto"/>
                <w:bottom w:val="none" w:sz="0" w:space="0" w:color="auto"/>
                <w:right w:val="none" w:sz="0" w:space="0" w:color="auto"/>
              </w:divBdr>
            </w:div>
            <w:div w:id="509368943">
              <w:marLeft w:val="0"/>
              <w:marRight w:val="0"/>
              <w:marTop w:val="0"/>
              <w:marBottom w:val="0"/>
              <w:divBdr>
                <w:top w:val="none" w:sz="0" w:space="0" w:color="auto"/>
                <w:left w:val="none" w:sz="0" w:space="0" w:color="auto"/>
                <w:bottom w:val="none" w:sz="0" w:space="0" w:color="auto"/>
                <w:right w:val="none" w:sz="0" w:space="0" w:color="auto"/>
              </w:divBdr>
            </w:div>
            <w:div w:id="925580664">
              <w:marLeft w:val="0"/>
              <w:marRight w:val="0"/>
              <w:marTop w:val="0"/>
              <w:marBottom w:val="0"/>
              <w:divBdr>
                <w:top w:val="none" w:sz="0" w:space="0" w:color="auto"/>
                <w:left w:val="none" w:sz="0" w:space="0" w:color="auto"/>
                <w:bottom w:val="none" w:sz="0" w:space="0" w:color="auto"/>
                <w:right w:val="none" w:sz="0" w:space="0" w:color="auto"/>
              </w:divBdr>
            </w:div>
            <w:div w:id="194315539">
              <w:marLeft w:val="0"/>
              <w:marRight w:val="0"/>
              <w:marTop w:val="0"/>
              <w:marBottom w:val="0"/>
              <w:divBdr>
                <w:top w:val="none" w:sz="0" w:space="0" w:color="auto"/>
                <w:left w:val="none" w:sz="0" w:space="0" w:color="auto"/>
                <w:bottom w:val="none" w:sz="0" w:space="0" w:color="auto"/>
                <w:right w:val="none" w:sz="0" w:space="0" w:color="auto"/>
              </w:divBdr>
            </w:div>
            <w:div w:id="908737106">
              <w:marLeft w:val="0"/>
              <w:marRight w:val="0"/>
              <w:marTop w:val="0"/>
              <w:marBottom w:val="0"/>
              <w:divBdr>
                <w:top w:val="none" w:sz="0" w:space="0" w:color="auto"/>
                <w:left w:val="none" w:sz="0" w:space="0" w:color="auto"/>
                <w:bottom w:val="none" w:sz="0" w:space="0" w:color="auto"/>
                <w:right w:val="none" w:sz="0" w:space="0" w:color="auto"/>
              </w:divBdr>
            </w:div>
          </w:divsChild>
        </w:div>
        <w:div w:id="140463749">
          <w:marLeft w:val="0"/>
          <w:marRight w:val="0"/>
          <w:marTop w:val="0"/>
          <w:marBottom w:val="0"/>
          <w:divBdr>
            <w:top w:val="none" w:sz="0" w:space="0" w:color="auto"/>
            <w:left w:val="none" w:sz="0" w:space="0" w:color="auto"/>
            <w:bottom w:val="none" w:sz="0" w:space="0" w:color="auto"/>
            <w:right w:val="none" w:sz="0" w:space="0" w:color="auto"/>
          </w:divBdr>
        </w:div>
      </w:divsChild>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3654523">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mployment@wichita.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chitaedu.sharepoint.com/:f:/r/sites/StaffSenate/Shared%20Documents/General/24-25%20Attendance%20%26%20Minutes?csf=1&amp;web=1&amp;e=svc6Ae" TargetMode="External"/><Relationship Id="rId17" Type="http://schemas.openxmlformats.org/officeDocument/2006/relationships/hyperlink" Target="https://nam04.safelinks.protection.outlook.com/?url=https%3A%2F%2Fthesunflower.com%2F89005%2Fnews%2Fadmins-support-group-brings-together-wsu-staff-for-breast-cancer-awareness-month%2F&amp;data=05%7C02%7Clyndsay.pletcher%40wichita.edu%7C04cc0069c0d845516af208dceedb5f43%7Ce05b6b3f19804b248637580771f44dee%7C1%7C0%7C638647873164177516%7CUnknown%7CTWFpbGZsb3d8eyJWIjoiMC4wLjAwMDAiLCJQIjoiV2luMzIiLCJBTiI6Ik1haWwiLCJXVCI6Mn0%3D%7C0%7C%7C%7C&amp;sdata=Ds4QCE8InH6eCFFBYog%2B2Ca0C%2FMqBbMSuAhIRVgSvfw%3D&amp;reserved=0" TargetMode="External"/><Relationship Id="rId2" Type="http://schemas.openxmlformats.org/officeDocument/2006/relationships/customXml" Target="../customXml/item2.xml"/><Relationship Id="rId16" Type="http://schemas.openxmlformats.org/officeDocument/2006/relationships/hyperlink" Target="https://www.wichita.edu/calendar/index.php?com=searchresul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chitaedu.sharepoint.com/:f:/r/sites/StaffSenate/Shared%20Documents/General/24-25%20Agendas?csf=1&amp;web=1&amp;e=kapbjR" TargetMode="External"/><Relationship Id="rId5" Type="http://schemas.openxmlformats.org/officeDocument/2006/relationships/styles" Target="styles.xml"/><Relationship Id="rId15" Type="http://schemas.openxmlformats.org/officeDocument/2006/relationships/hyperlink" Target="https://nam04.safelinks.protection.outlook.com/?url=https%3A%2F%2Fwww.wichita.edu%2Fabout%2Fclery%2Findex.php&amp;data=05%7C02%7CKennedy.Rogers%40wichita.edu%7Cd396e803485c452612b908dce223e639%7Ce05b6b3f19804b248637580771f44dee%7C1%7C0%7C638633891035540667%7CUnknown%7CTWFpbGZsb3d8eyJWIjoiMC4wLjAwMDAiLCJQIjoiV2luMzIiLCJBTiI6Ik1haWwiLCJXVCI6Mn0%3D%7C0%7C%7C%7C&amp;sdata=pXgMoi%2FieTenIF%2FiY3nBci%2FpQghOg3HlabnEHrB3c0E%3D&amp;reserved=0" TargetMode="External"/><Relationship Id="rId10" Type="http://schemas.openxmlformats.org/officeDocument/2006/relationships/hyperlink" Target="https://wichitastate.co1.qualtrics.com/jfe/form/SV_5yScuZfUW6JL79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ichita.edu/wellnessretr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2022</Words>
  <Characters>11529</Characters>
  <Application>Microsoft Office Word</Application>
  <DocSecurity>0</DocSecurity>
  <Lines>96</Lines>
  <Paragraphs>27</Paragraphs>
  <ScaleCrop>false</ScaleCrop>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2024-11-13T14:16:00Z</dcterms:created>
  <dcterms:modified xsi:type="dcterms:W3CDTF">2024-11-13T14:16:00Z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ies>
</file>